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98" w:rsidRDefault="00766398" w:rsidP="000279BD">
      <w:pPr>
        <w:jc w:val="center"/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</w:pPr>
      <w:r w:rsidRPr="000279BD">
        <w:rPr>
          <w:rFonts w:ascii="Arial" w:hAnsi="Arial" w:cs="Arial"/>
          <w:b/>
          <w:bCs/>
          <w:color w:val="76923C" w:themeColor="accent3" w:themeShade="BF"/>
          <w:sz w:val="36"/>
          <w:szCs w:val="28"/>
        </w:rPr>
        <w:t>Megoldólap</w:t>
      </w:r>
    </w:p>
    <w:p w:rsidR="000279BD" w:rsidRPr="000279BD" w:rsidRDefault="00340FBD" w:rsidP="00EA4F32">
      <w:pPr>
        <w:jc w:val="center"/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7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 nap a </w:t>
      </w:r>
      <w:r w:rsidR="00EA4F32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 xml:space="preserve">vidra 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visszaengedés</w:t>
      </w:r>
      <w:r w:rsidR="00EA4F32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é</w:t>
      </w:r>
      <w:r w:rsidR="000279BD" w:rsidRPr="000279BD">
        <w:rPr>
          <w:rFonts w:ascii="Arial" w:hAnsi="Arial" w:cs="Arial"/>
          <w:b/>
          <w:bCs/>
          <w:color w:val="76923C" w:themeColor="accent3" w:themeShade="BF"/>
          <w:sz w:val="28"/>
          <w:szCs w:val="28"/>
        </w:rPr>
        <w:t>ig</w:t>
      </w:r>
    </w:p>
    <w:p w:rsidR="00EA76BF" w:rsidRDefault="00EA76BF" w:rsidP="00EA76BF">
      <w:pPr>
        <w:spacing w:after="0"/>
        <w:jc w:val="center"/>
        <w:rPr>
          <w:rFonts w:ascii="Arial" w:hAnsi="Arial" w:cs="Arial"/>
          <w:b/>
          <w:bCs/>
          <w:color w:val="4F81BD"/>
          <w:sz w:val="28"/>
          <w:szCs w:val="32"/>
        </w:rPr>
      </w:pPr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Túl a 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hullad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  <w:lang w:val="fr-FR"/>
        </w:rPr>
        <w:t>é</w:t>
      </w:r>
      <w:proofErr w:type="spellStart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>khegyen</w:t>
      </w:r>
      <w:proofErr w:type="spellEnd"/>
      <w:r w:rsidRPr="00766398">
        <w:rPr>
          <w:rFonts w:ascii="Arial" w:hAnsi="Arial" w:cs="Arial"/>
          <w:b/>
          <w:bCs/>
          <w:color w:val="4F81BD"/>
          <w:sz w:val="28"/>
          <w:szCs w:val="32"/>
        </w:rPr>
        <w:t xml:space="preserve"> </w:t>
      </w:r>
      <w:r w:rsidR="00766398" w:rsidRPr="00766398">
        <w:rPr>
          <w:rFonts w:ascii="Arial" w:hAnsi="Arial" w:cs="Arial"/>
          <w:b/>
          <w:bCs/>
          <w:color w:val="4F81BD"/>
          <w:sz w:val="28"/>
          <w:szCs w:val="32"/>
        </w:rPr>
        <w:t>háziverseny</w:t>
      </w:r>
      <w:bookmarkStart w:id="0" w:name="_GoBack"/>
      <w:bookmarkEnd w:id="0"/>
    </w:p>
    <w:p w:rsidR="00EA76BF" w:rsidRPr="00766398" w:rsidRDefault="00EA76BF" w:rsidP="00EA76BF">
      <w:pPr>
        <w:spacing w:after="0"/>
        <w:jc w:val="center"/>
        <w:rPr>
          <w:rFonts w:ascii="Arial" w:eastAsia="Arial" w:hAnsi="Arial" w:cs="Arial"/>
          <w:b/>
          <w:bCs/>
          <w:color w:val="9BBB59"/>
          <w:sz w:val="28"/>
          <w:szCs w:val="32"/>
        </w:rPr>
      </w:pPr>
    </w:p>
    <w:p w:rsidR="00864F2D" w:rsidRPr="00E703CE" w:rsidRDefault="002C78C0" w:rsidP="00E703CE">
      <w:pPr>
        <w:jc w:val="both"/>
        <w:rPr>
          <w:rFonts w:ascii="Arial" w:eastAsia="Times New Roman" w:hAnsi="Arial" w:cs="Arial"/>
          <w:b/>
          <w:bCs/>
          <w:color w:val="76923C" w:themeColor="accent3" w:themeShade="BF"/>
          <w:szCs w:val="28"/>
          <w:u w:val="single"/>
        </w:rPr>
      </w:pPr>
      <w:r w:rsidRPr="00E703CE">
        <w:rPr>
          <w:rFonts w:ascii="Arial" w:hAnsi="Arial" w:cs="Arial"/>
          <w:b/>
          <w:bCs/>
          <w:color w:val="76923C" w:themeColor="accent3" w:themeShade="BF"/>
          <w:szCs w:val="28"/>
        </w:rPr>
        <w:t>Feladat – Az e-mail</w:t>
      </w:r>
      <w:r w:rsidR="00D925A8" w:rsidRPr="00E703CE">
        <w:rPr>
          <w:rFonts w:ascii="Arial" w:hAnsi="Arial" w:cs="Arial"/>
          <w:b/>
          <w:bCs/>
          <w:color w:val="76923C" w:themeColor="accent3" w:themeShade="BF"/>
          <w:szCs w:val="28"/>
        </w:rPr>
        <w:t xml:space="preserve"> a doktornőnek</w:t>
      </w:r>
    </w:p>
    <w:p w:rsidR="00A30699" w:rsidRPr="00766398" w:rsidRDefault="002C78C0" w:rsidP="00225E1F">
      <w:pPr>
        <w:spacing w:before="100" w:after="100" w:line="300" w:lineRule="auto"/>
        <w:jc w:val="both"/>
        <w:rPr>
          <w:rFonts w:ascii="Arial" w:eastAsia="Arial" w:hAnsi="Arial" w:cs="Arial"/>
          <w:i/>
          <w:iCs/>
          <w:sz w:val="20"/>
          <w:szCs w:val="24"/>
        </w:rPr>
      </w:pPr>
      <w:r w:rsidRPr="00766398">
        <w:rPr>
          <w:rFonts w:ascii="Arial" w:hAnsi="Arial" w:cs="Arial"/>
          <w:i/>
          <w:iCs/>
          <w:sz w:val="20"/>
          <w:szCs w:val="24"/>
        </w:rPr>
        <w:t xml:space="preserve">A csapat elhatározza, hogy e-mailben </w:t>
      </w:r>
      <w:r w:rsidRPr="00766398">
        <w:rPr>
          <w:rFonts w:ascii="Arial" w:hAnsi="Arial" w:cs="Arial"/>
          <w:i/>
          <w:iCs/>
          <w:sz w:val="20"/>
          <w:szCs w:val="24"/>
          <w:lang w:val="fr-FR"/>
        </w:rPr>
        <w:t>é</w:t>
      </w:r>
      <w:r w:rsidRPr="00766398">
        <w:rPr>
          <w:rFonts w:ascii="Arial" w:hAnsi="Arial" w:cs="Arial"/>
          <w:i/>
          <w:iCs/>
          <w:sz w:val="20"/>
          <w:szCs w:val="24"/>
          <w:lang w:val="es-ES_tradnl"/>
        </w:rPr>
        <w:t>rtes</w:t>
      </w:r>
      <w:proofErr w:type="spellStart"/>
      <w:r w:rsidR="00322865" w:rsidRPr="00766398">
        <w:rPr>
          <w:rFonts w:ascii="Arial" w:hAnsi="Arial" w:cs="Arial"/>
          <w:i/>
          <w:iCs/>
          <w:sz w:val="20"/>
          <w:szCs w:val="24"/>
        </w:rPr>
        <w:t>íti</w:t>
      </w:r>
      <w:proofErr w:type="spellEnd"/>
      <w:r w:rsidRPr="00766398">
        <w:rPr>
          <w:rFonts w:ascii="Arial" w:hAnsi="Arial" w:cs="Arial"/>
          <w:i/>
          <w:iCs/>
          <w:sz w:val="20"/>
          <w:szCs w:val="24"/>
        </w:rPr>
        <w:t xml:space="preserve"> az állatorvost a megszerzett </w:t>
      </w:r>
      <w:proofErr w:type="spellStart"/>
      <w:r w:rsidRPr="00766398">
        <w:rPr>
          <w:rFonts w:ascii="Arial" w:hAnsi="Arial" w:cs="Arial"/>
          <w:i/>
          <w:iCs/>
          <w:sz w:val="20"/>
          <w:szCs w:val="24"/>
        </w:rPr>
        <w:t>informáci</w:t>
      </w:r>
      <w:proofErr w:type="spellEnd"/>
      <w:r w:rsidRPr="00766398">
        <w:rPr>
          <w:rFonts w:ascii="Arial" w:hAnsi="Arial" w:cs="Arial"/>
          <w:i/>
          <w:iCs/>
          <w:sz w:val="20"/>
          <w:szCs w:val="24"/>
          <w:lang w:val="es-ES_tradnl"/>
        </w:rPr>
        <w:t>ó</w:t>
      </w:r>
      <w:proofErr w:type="spellStart"/>
      <w:r w:rsidRPr="00766398">
        <w:rPr>
          <w:rFonts w:ascii="Arial" w:hAnsi="Arial" w:cs="Arial"/>
          <w:i/>
          <w:iCs/>
          <w:sz w:val="20"/>
          <w:szCs w:val="24"/>
        </w:rPr>
        <w:t>kr</w:t>
      </w:r>
      <w:proofErr w:type="spellEnd"/>
      <w:r w:rsidRPr="00766398">
        <w:rPr>
          <w:rFonts w:ascii="Arial" w:hAnsi="Arial" w:cs="Arial"/>
          <w:i/>
          <w:iCs/>
          <w:sz w:val="20"/>
          <w:szCs w:val="24"/>
          <w:lang w:val="es-ES_tradnl"/>
        </w:rPr>
        <w:t>ó</w:t>
      </w:r>
      <w:r w:rsidRPr="00766398">
        <w:rPr>
          <w:rFonts w:ascii="Arial" w:hAnsi="Arial" w:cs="Arial"/>
          <w:i/>
          <w:iCs/>
          <w:sz w:val="20"/>
          <w:szCs w:val="24"/>
        </w:rPr>
        <w:t>l, ami magyaráz</w:t>
      </w:r>
      <w:r w:rsidR="00F00219" w:rsidRPr="00766398">
        <w:rPr>
          <w:rFonts w:ascii="Arial" w:hAnsi="Arial" w:cs="Arial"/>
          <w:i/>
          <w:iCs/>
          <w:sz w:val="20"/>
          <w:szCs w:val="24"/>
        </w:rPr>
        <w:t>atot adhat</w:t>
      </w:r>
      <w:r w:rsidRPr="00766398">
        <w:rPr>
          <w:rFonts w:ascii="Arial" w:hAnsi="Arial" w:cs="Arial"/>
          <w:i/>
          <w:iCs/>
          <w:sz w:val="20"/>
          <w:szCs w:val="24"/>
        </w:rPr>
        <w:t xml:space="preserve"> a vidra </w:t>
      </w:r>
      <w:proofErr w:type="spellStart"/>
      <w:r w:rsidRPr="00766398">
        <w:rPr>
          <w:rFonts w:ascii="Arial" w:hAnsi="Arial" w:cs="Arial"/>
          <w:i/>
          <w:iCs/>
          <w:sz w:val="20"/>
          <w:szCs w:val="24"/>
        </w:rPr>
        <w:t>tü</w:t>
      </w:r>
      <w:proofErr w:type="spellEnd"/>
      <w:r w:rsidRPr="00766398">
        <w:rPr>
          <w:rFonts w:ascii="Arial" w:hAnsi="Arial" w:cs="Arial"/>
          <w:i/>
          <w:iCs/>
          <w:sz w:val="20"/>
          <w:szCs w:val="24"/>
          <w:lang w:val="nl-NL"/>
        </w:rPr>
        <w:t>netei</w:t>
      </w:r>
      <w:r w:rsidR="00F00219" w:rsidRPr="00766398">
        <w:rPr>
          <w:rFonts w:ascii="Arial" w:hAnsi="Arial" w:cs="Arial"/>
          <w:i/>
          <w:iCs/>
          <w:sz w:val="20"/>
          <w:szCs w:val="24"/>
          <w:lang w:val="nl-NL"/>
        </w:rPr>
        <w:t>re</w:t>
      </w:r>
      <w:r w:rsidRPr="00766398">
        <w:rPr>
          <w:rFonts w:ascii="Arial" w:hAnsi="Arial" w:cs="Arial"/>
          <w:i/>
          <w:iCs/>
          <w:sz w:val="20"/>
          <w:szCs w:val="24"/>
          <w:lang w:val="nl-NL"/>
        </w:rPr>
        <w:t>. N</w:t>
      </w:r>
      <w:r w:rsidRPr="00766398">
        <w:rPr>
          <w:rFonts w:ascii="Arial" w:hAnsi="Arial" w:cs="Arial"/>
          <w:i/>
          <w:iCs/>
          <w:sz w:val="20"/>
          <w:szCs w:val="24"/>
          <w:lang w:val="fr-FR"/>
        </w:rPr>
        <w:t>é</w:t>
      </w:r>
      <w:r w:rsidRPr="00766398">
        <w:rPr>
          <w:rFonts w:ascii="Arial" w:hAnsi="Arial" w:cs="Arial"/>
          <w:i/>
          <w:iCs/>
          <w:sz w:val="20"/>
          <w:szCs w:val="24"/>
        </w:rPr>
        <w:t>hány dologban bizonytalanok, segítsetek nekik!</w:t>
      </w:r>
    </w:p>
    <w:p w:rsidR="00864F2D" w:rsidRPr="00766398" w:rsidRDefault="002C78C0" w:rsidP="000279BD">
      <w:pPr>
        <w:spacing w:before="100" w:after="100" w:line="240" w:lineRule="auto"/>
        <w:ind w:left="426"/>
        <w:jc w:val="both"/>
        <w:rPr>
          <w:rFonts w:ascii="Arial" w:eastAsia="Arial" w:hAnsi="Arial" w:cs="Arial"/>
          <w:i/>
          <w:iCs/>
          <w:sz w:val="20"/>
          <w:szCs w:val="24"/>
        </w:rPr>
      </w:pPr>
      <w:r w:rsidRPr="00766398">
        <w:rPr>
          <w:rFonts w:ascii="Arial" w:hAnsi="Arial" w:cs="Arial"/>
          <w:b/>
          <w:bCs/>
          <w:i/>
          <w:iCs/>
          <w:color w:val="C0504D"/>
          <w:sz w:val="20"/>
          <w:szCs w:val="24"/>
          <w:lang w:val="de-DE"/>
        </w:rPr>
        <w:t xml:space="preserve">Tipp: </w:t>
      </w:r>
      <w:r w:rsidRPr="00766398">
        <w:rPr>
          <w:rFonts w:ascii="Arial" w:hAnsi="Arial" w:cs="Arial"/>
          <w:i/>
          <w:iCs/>
          <w:sz w:val="20"/>
          <w:szCs w:val="24"/>
        </w:rPr>
        <w:t>n</w:t>
      </w:r>
      <w:r w:rsidRPr="00766398">
        <w:rPr>
          <w:rFonts w:ascii="Arial" w:hAnsi="Arial" w:cs="Arial"/>
          <w:i/>
          <w:iCs/>
          <w:sz w:val="20"/>
          <w:szCs w:val="24"/>
          <w:lang w:val="fr-FR"/>
        </w:rPr>
        <w:t>é</w:t>
      </w:r>
      <w:r w:rsidRPr="00766398">
        <w:rPr>
          <w:rFonts w:ascii="Arial" w:hAnsi="Arial" w:cs="Arial"/>
          <w:i/>
          <w:iCs/>
          <w:sz w:val="20"/>
          <w:szCs w:val="24"/>
          <w:lang w:val="it-IT"/>
        </w:rPr>
        <w:t>zz</w:t>
      </w:r>
      <w:r w:rsidRPr="00766398">
        <w:rPr>
          <w:rFonts w:ascii="Arial" w:hAnsi="Arial" w:cs="Arial"/>
          <w:i/>
          <w:iCs/>
          <w:sz w:val="20"/>
          <w:szCs w:val="24"/>
          <w:lang w:val="fr-FR"/>
        </w:rPr>
        <w:t>é</w:t>
      </w:r>
      <w:proofErr w:type="spellStart"/>
      <w:r w:rsidRPr="00766398">
        <w:rPr>
          <w:rFonts w:ascii="Arial" w:hAnsi="Arial" w:cs="Arial"/>
          <w:i/>
          <w:iCs/>
          <w:sz w:val="20"/>
          <w:szCs w:val="24"/>
        </w:rPr>
        <w:t>tek</w:t>
      </w:r>
      <w:proofErr w:type="spellEnd"/>
      <w:r w:rsidRPr="00766398">
        <w:rPr>
          <w:rFonts w:ascii="Arial" w:hAnsi="Arial" w:cs="Arial"/>
          <w:i/>
          <w:iCs/>
          <w:sz w:val="20"/>
          <w:szCs w:val="24"/>
        </w:rPr>
        <w:t xml:space="preserve"> meg az alábbi linkeket, segít a feladat </w:t>
      </w:r>
      <w:proofErr w:type="spellStart"/>
      <w:r w:rsidRPr="00766398">
        <w:rPr>
          <w:rFonts w:ascii="Arial" w:hAnsi="Arial" w:cs="Arial"/>
          <w:i/>
          <w:iCs/>
          <w:sz w:val="20"/>
          <w:szCs w:val="24"/>
        </w:rPr>
        <w:t>megoldásá</w:t>
      </w:r>
      <w:r w:rsidRPr="00766398">
        <w:rPr>
          <w:rFonts w:ascii="Arial" w:hAnsi="Arial" w:cs="Arial"/>
          <w:i/>
          <w:iCs/>
          <w:sz w:val="20"/>
          <w:szCs w:val="24"/>
          <w:lang w:val="de-DE"/>
        </w:rPr>
        <w:t>ban</w:t>
      </w:r>
      <w:proofErr w:type="spellEnd"/>
      <w:r w:rsidRPr="00766398">
        <w:rPr>
          <w:rFonts w:ascii="Arial" w:hAnsi="Arial" w:cs="Arial"/>
          <w:i/>
          <w:iCs/>
          <w:sz w:val="20"/>
          <w:szCs w:val="24"/>
          <w:lang w:val="de-DE"/>
        </w:rPr>
        <w:t xml:space="preserve">: </w:t>
      </w:r>
    </w:p>
    <w:p w:rsidR="00864F2D" w:rsidRPr="00766398" w:rsidRDefault="00AA0A8D" w:rsidP="000279BD">
      <w:pPr>
        <w:spacing w:before="100" w:after="100" w:line="240" w:lineRule="auto"/>
        <w:ind w:left="426"/>
        <w:jc w:val="both"/>
        <w:rPr>
          <w:rFonts w:ascii="Arial" w:eastAsia="Arial" w:hAnsi="Arial" w:cs="Arial"/>
          <w:i/>
          <w:iCs/>
          <w:sz w:val="20"/>
          <w:szCs w:val="24"/>
        </w:rPr>
      </w:pPr>
      <w:hyperlink r:id="rId8" w:history="1">
        <w:r w:rsidR="002C78C0" w:rsidRPr="00766398">
          <w:rPr>
            <w:rStyle w:val="Hyperlink1"/>
            <w:sz w:val="20"/>
          </w:rPr>
          <w:t>http://greenfo.hu/hirek/2018/01/04/mar-a-csapbol-is-mikromuanyag-folyik</w:t>
        </w:r>
      </w:hyperlink>
    </w:p>
    <w:p w:rsidR="00864F2D" w:rsidRPr="00766398" w:rsidRDefault="00AA0A8D" w:rsidP="000279BD">
      <w:pPr>
        <w:spacing w:before="100" w:after="100" w:line="240" w:lineRule="auto"/>
        <w:ind w:left="426"/>
        <w:jc w:val="both"/>
        <w:rPr>
          <w:rStyle w:val="Hyperlink1"/>
          <w:sz w:val="20"/>
        </w:rPr>
      </w:pPr>
      <w:hyperlink r:id="rId9" w:history="1">
        <w:r w:rsidR="002C78C0" w:rsidRPr="00766398">
          <w:rPr>
            <w:rStyle w:val="Hyperlink1"/>
            <w:sz w:val="20"/>
          </w:rPr>
          <w:t>http://www.erdekesvilag.hu/mennyi-ido-alatt-bomlanak-le-az-altalunk-hasznalt-anyagok-a-kornyezetben/</w:t>
        </w:r>
      </w:hyperlink>
    </w:p>
    <w:p w:rsidR="00864F2D" w:rsidRPr="00766398" w:rsidRDefault="00AA0A8D" w:rsidP="000279BD">
      <w:pPr>
        <w:spacing w:before="100" w:after="100" w:line="240" w:lineRule="auto"/>
        <w:ind w:left="426"/>
        <w:jc w:val="both"/>
        <w:rPr>
          <w:rStyle w:val="Hyperlink1"/>
          <w:sz w:val="20"/>
        </w:rPr>
      </w:pPr>
      <w:hyperlink r:id="rId10" w:history="1">
        <w:r w:rsidR="002C78C0" w:rsidRPr="00766398">
          <w:rPr>
            <w:rStyle w:val="Hyperlink1"/>
            <w:sz w:val="20"/>
            <w:lang w:val="en-US"/>
          </w:rPr>
          <w:t>https://www.youtube.com/watch?v=2-LzIekJ3zw</w:t>
        </w:r>
      </w:hyperlink>
    </w:p>
    <w:p w:rsidR="00864F2D" w:rsidRPr="00766398" w:rsidRDefault="00AA0A8D" w:rsidP="000279BD">
      <w:pPr>
        <w:spacing w:before="100" w:after="100" w:line="240" w:lineRule="auto"/>
        <w:ind w:left="426"/>
        <w:jc w:val="both"/>
        <w:rPr>
          <w:rStyle w:val="Link"/>
          <w:rFonts w:ascii="Arial" w:eastAsia="Arial" w:hAnsi="Arial" w:cs="Arial"/>
          <w:sz w:val="18"/>
        </w:rPr>
      </w:pPr>
      <w:hyperlink r:id="rId11" w:history="1">
        <w:r w:rsidR="002C78C0" w:rsidRPr="00766398">
          <w:rPr>
            <w:rStyle w:val="Hyperlink1"/>
            <w:sz w:val="20"/>
          </w:rPr>
          <w:t>www.mtvsz.hu/hulladekcikk</w:t>
        </w:r>
      </w:hyperlink>
    </w:p>
    <w:p w:rsidR="00A30699" w:rsidRPr="00766398" w:rsidRDefault="00A30699" w:rsidP="00A30699">
      <w:pPr>
        <w:spacing w:before="100" w:after="100" w:line="300" w:lineRule="auto"/>
        <w:jc w:val="both"/>
        <w:rPr>
          <w:rFonts w:ascii="Arial" w:hAnsi="Arial" w:cs="Arial"/>
          <w:b/>
          <w:bCs/>
          <w:i/>
          <w:sz w:val="20"/>
          <w:szCs w:val="24"/>
        </w:rPr>
      </w:pPr>
    </w:p>
    <w:p w:rsidR="00864F2D" w:rsidRPr="00766398" w:rsidRDefault="002C78C0" w:rsidP="000279BD">
      <w:pPr>
        <w:spacing w:before="100" w:after="100" w:line="300" w:lineRule="auto"/>
        <w:jc w:val="both"/>
        <w:rPr>
          <w:rFonts w:ascii="Arial" w:eastAsia="Arial" w:hAnsi="Arial" w:cs="Arial"/>
          <w:b/>
          <w:bCs/>
          <w:i/>
          <w:iCs/>
          <w:sz w:val="20"/>
          <w:szCs w:val="24"/>
        </w:rPr>
      </w:pPr>
      <w:proofErr w:type="spellStart"/>
      <w:r w:rsidRPr="00766398">
        <w:rPr>
          <w:rFonts w:ascii="Arial" w:hAnsi="Arial" w:cs="Arial"/>
          <w:b/>
          <w:bCs/>
          <w:i/>
          <w:sz w:val="20"/>
          <w:szCs w:val="24"/>
        </w:rPr>
        <w:t>Eg</w:t>
      </w:r>
      <w:proofErr w:type="spellEnd"/>
      <w:r w:rsidRPr="00766398">
        <w:rPr>
          <w:rFonts w:ascii="Arial" w:hAnsi="Arial" w:cs="Arial"/>
          <w:b/>
          <w:bCs/>
          <w:i/>
          <w:sz w:val="20"/>
          <w:szCs w:val="24"/>
          <w:lang w:val="fr-FR"/>
        </w:rPr>
        <w:t>é</w:t>
      </w:r>
      <w:r w:rsidRPr="00766398">
        <w:rPr>
          <w:rFonts w:ascii="Arial" w:hAnsi="Arial" w:cs="Arial"/>
          <w:b/>
          <w:bCs/>
          <w:i/>
          <w:sz w:val="20"/>
          <w:szCs w:val="24"/>
        </w:rPr>
        <w:t>szíts</w:t>
      </w:r>
      <w:r w:rsidRPr="00766398">
        <w:rPr>
          <w:rFonts w:ascii="Arial" w:hAnsi="Arial" w:cs="Arial"/>
          <w:b/>
          <w:bCs/>
          <w:i/>
          <w:sz w:val="20"/>
          <w:szCs w:val="24"/>
          <w:lang w:val="fr-FR"/>
        </w:rPr>
        <w:t>é</w:t>
      </w:r>
      <w:proofErr w:type="spellStart"/>
      <w:r w:rsidRPr="00766398">
        <w:rPr>
          <w:rFonts w:ascii="Arial" w:hAnsi="Arial" w:cs="Arial"/>
          <w:b/>
          <w:bCs/>
          <w:i/>
          <w:sz w:val="20"/>
          <w:szCs w:val="24"/>
        </w:rPr>
        <w:t>tek</w:t>
      </w:r>
      <w:proofErr w:type="spellEnd"/>
      <w:r w:rsidRPr="00766398">
        <w:rPr>
          <w:rFonts w:ascii="Arial" w:hAnsi="Arial" w:cs="Arial"/>
          <w:b/>
          <w:bCs/>
          <w:i/>
          <w:sz w:val="20"/>
          <w:szCs w:val="24"/>
        </w:rPr>
        <w:t xml:space="preserve"> ki az alábbi üzenet </w:t>
      </w:r>
      <w:proofErr w:type="spellStart"/>
      <w:r w:rsidRPr="00766398">
        <w:rPr>
          <w:rFonts w:ascii="Arial" w:hAnsi="Arial" w:cs="Arial"/>
          <w:b/>
          <w:bCs/>
          <w:i/>
          <w:sz w:val="20"/>
          <w:szCs w:val="24"/>
        </w:rPr>
        <w:t>hiányz</w:t>
      </w:r>
      <w:proofErr w:type="spellEnd"/>
      <w:r w:rsidRPr="00766398">
        <w:rPr>
          <w:rFonts w:ascii="Arial" w:hAnsi="Arial" w:cs="Arial"/>
          <w:b/>
          <w:bCs/>
          <w:i/>
          <w:sz w:val="20"/>
          <w:szCs w:val="24"/>
          <w:lang w:val="es-ES_tradnl"/>
        </w:rPr>
        <w:t xml:space="preserve">ó </w:t>
      </w:r>
      <w:r w:rsidRPr="00766398">
        <w:rPr>
          <w:rFonts w:ascii="Arial" w:hAnsi="Arial" w:cs="Arial"/>
          <w:b/>
          <w:bCs/>
          <w:i/>
          <w:sz w:val="20"/>
          <w:szCs w:val="24"/>
        </w:rPr>
        <w:t>r</w:t>
      </w:r>
      <w:r w:rsidRPr="00766398">
        <w:rPr>
          <w:rFonts w:ascii="Arial" w:hAnsi="Arial" w:cs="Arial"/>
          <w:b/>
          <w:bCs/>
          <w:i/>
          <w:sz w:val="20"/>
          <w:szCs w:val="24"/>
          <w:lang w:val="fr-FR"/>
        </w:rPr>
        <w:t>é</w:t>
      </w:r>
      <w:proofErr w:type="spellStart"/>
      <w:r w:rsidRPr="00766398">
        <w:rPr>
          <w:rFonts w:ascii="Arial" w:hAnsi="Arial" w:cs="Arial"/>
          <w:b/>
          <w:bCs/>
          <w:i/>
          <w:sz w:val="20"/>
          <w:szCs w:val="24"/>
          <w:lang w:val="de-DE"/>
        </w:rPr>
        <w:t>szeit</w:t>
      </w:r>
      <w:proofErr w:type="spellEnd"/>
      <w:r w:rsidRPr="00766398">
        <w:rPr>
          <w:rFonts w:ascii="Arial" w:hAnsi="Arial" w:cs="Arial"/>
          <w:b/>
          <w:bCs/>
          <w:i/>
          <w:sz w:val="20"/>
          <w:szCs w:val="24"/>
          <w:lang w:val="de-DE"/>
        </w:rPr>
        <w:t>!</w:t>
      </w:r>
    </w:p>
    <w:p w:rsidR="00864F2D" w:rsidRPr="00766398" w:rsidRDefault="00766398" w:rsidP="00766398">
      <w:pPr>
        <w:spacing w:after="0"/>
        <w:rPr>
          <w:rFonts w:ascii="Arial" w:eastAsia="Arial" w:hAnsi="Arial" w:cs="Arial"/>
          <w:sz w:val="20"/>
        </w:rPr>
      </w:pPr>
      <w:r w:rsidRPr="00766398">
        <w:rPr>
          <w:rFonts w:ascii="Arial" w:hAnsi="Arial" w:cs="Arial"/>
          <w:b/>
          <w:bCs/>
          <w:color w:val="4F81BD"/>
          <w:sz w:val="20"/>
        </w:rPr>
        <w:t>F</w:t>
      </w:r>
      <w:r w:rsidR="002C78C0" w:rsidRPr="00766398">
        <w:rPr>
          <w:rFonts w:ascii="Arial" w:hAnsi="Arial" w:cs="Arial"/>
          <w:b/>
          <w:bCs/>
          <w:color w:val="4F81BD"/>
          <w:sz w:val="20"/>
        </w:rPr>
        <w:t>elad</w:t>
      </w:r>
      <w:r w:rsidR="002C78C0" w:rsidRPr="00766398">
        <w:rPr>
          <w:rFonts w:ascii="Arial" w:hAnsi="Arial" w:cs="Arial"/>
          <w:b/>
          <w:bCs/>
          <w:color w:val="4F81BD"/>
          <w:sz w:val="20"/>
          <w:lang w:val="es-ES_tradnl"/>
        </w:rPr>
        <w:t>ó</w:t>
      </w:r>
      <w:r w:rsidR="002C78C0" w:rsidRPr="00766398">
        <w:rPr>
          <w:rFonts w:ascii="Arial" w:hAnsi="Arial" w:cs="Arial"/>
          <w:b/>
          <w:bCs/>
          <w:color w:val="4F81BD"/>
          <w:sz w:val="20"/>
        </w:rPr>
        <w:t>:</w:t>
      </w:r>
      <w:r w:rsidR="002C78C0" w:rsidRPr="00766398">
        <w:rPr>
          <w:rFonts w:ascii="Arial" w:hAnsi="Arial" w:cs="Arial"/>
          <w:sz w:val="20"/>
        </w:rPr>
        <w:t xml:space="preserve"> anna@tulahegyen.hu</w:t>
      </w:r>
    </w:p>
    <w:p w:rsidR="00864F2D" w:rsidRPr="00766398" w:rsidRDefault="002C78C0" w:rsidP="00766398">
      <w:pPr>
        <w:spacing w:after="0"/>
        <w:rPr>
          <w:rFonts w:ascii="Arial" w:eastAsia="Arial" w:hAnsi="Arial" w:cs="Arial"/>
          <w:sz w:val="20"/>
        </w:rPr>
      </w:pPr>
      <w:r w:rsidRPr="00766398">
        <w:rPr>
          <w:rFonts w:ascii="Arial" w:hAnsi="Arial" w:cs="Arial"/>
          <w:b/>
          <w:bCs/>
          <w:color w:val="4F81BD"/>
          <w:sz w:val="20"/>
        </w:rPr>
        <w:t>Tárgy:</w:t>
      </w:r>
      <w:r w:rsidRPr="00766398">
        <w:rPr>
          <w:rFonts w:ascii="Arial" w:hAnsi="Arial" w:cs="Arial"/>
          <w:sz w:val="20"/>
        </w:rPr>
        <w:t xml:space="preserve"> Szerintünk ez a baja a vidrának</w:t>
      </w:r>
    </w:p>
    <w:p w:rsidR="00864F2D" w:rsidRPr="00766398" w:rsidRDefault="002C78C0" w:rsidP="00766398">
      <w:pPr>
        <w:spacing w:after="0"/>
        <w:rPr>
          <w:rFonts w:ascii="Arial" w:eastAsia="Arial" w:hAnsi="Arial" w:cs="Arial"/>
          <w:sz w:val="20"/>
        </w:rPr>
      </w:pPr>
      <w:r w:rsidRPr="00766398">
        <w:rPr>
          <w:rFonts w:ascii="Arial" w:hAnsi="Arial" w:cs="Arial"/>
          <w:b/>
          <w:bCs/>
          <w:color w:val="4F81BD"/>
          <w:sz w:val="20"/>
        </w:rPr>
        <w:t>Címzett:</w:t>
      </w:r>
      <w:r w:rsidRPr="00766398">
        <w:rPr>
          <w:rFonts w:ascii="Arial" w:hAnsi="Arial" w:cs="Arial"/>
          <w:sz w:val="20"/>
        </w:rPr>
        <w:t xml:space="preserve"> allatorvos@</w:t>
      </w:r>
      <w:r w:rsidR="00322865" w:rsidRPr="00766398">
        <w:rPr>
          <w:rFonts w:ascii="Arial" w:hAnsi="Arial" w:cs="Arial"/>
          <w:sz w:val="20"/>
        </w:rPr>
        <w:t>vizpart</w:t>
      </w:r>
      <w:r w:rsidRPr="00766398">
        <w:rPr>
          <w:rFonts w:ascii="Arial" w:hAnsi="Arial" w:cs="Arial"/>
          <w:sz w:val="20"/>
        </w:rPr>
        <w:t>.hu</w:t>
      </w:r>
    </w:p>
    <w:p w:rsidR="00486009" w:rsidRDefault="00486009" w:rsidP="000279BD">
      <w:pPr>
        <w:jc w:val="both"/>
        <w:rPr>
          <w:b/>
          <w:sz w:val="18"/>
          <w:szCs w:val="18"/>
        </w:rPr>
      </w:pPr>
    </w:p>
    <w:p w:rsidR="00864F2D" w:rsidRPr="00766398" w:rsidRDefault="002C78C0" w:rsidP="000279BD">
      <w:pPr>
        <w:jc w:val="both"/>
        <w:rPr>
          <w:rFonts w:eastAsia="Arial"/>
          <w:b/>
          <w:sz w:val="18"/>
          <w:szCs w:val="18"/>
        </w:rPr>
      </w:pPr>
      <w:r w:rsidRPr="00766398">
        <w:rPr>
          <w:b/>
          <w:sz w:val="18"/>
          <w:szCs w:val="18"/>
        </w:rPr>
        <w:t>Kedves Doktornő</w:t>
      </w:r>
      <w:r w:rsidRPr="00766398">
        <w:rPr>
          <w:b/>
          <w:sz w:val="18"/>
          <w:szCs w:val="18"/>
          <w:lang w:val="ru-RU"/>
        </w:rPr>
        <w:t>!</w:t>
      </w:r>
    </w:p>
    <w:p w:rsidR="00864F2D" w:rsidRPr="00766398" w:rsidRDefault="002C78C0" w:rsidP="000279BD">
      <w:pPr>
        <w:spacing w:before="120" w:after="240" w:line="360" w:lineRule="auto"/>
        <w:jc w:val="both"/>
        <w:rPr>
          <w:rFonts w:eastAsia="Arial"/>
          <w:sz w:val="18"/>
          <w:szCs w:val="18"/>
        </w:rPr>
      </w:pPr>
      <w:r w:rsidRPr="00766398">
        <w:rPr>
          <w:sz w:val="18"/>
          <w:szCs w:val="18"/>
        </w:rPr>
        <w:t xml:space="preserve">Az online kutatásunk </w:t>
      </w:r>
      <w:proofErr w:type="spellStart"/>
      <w:r w:rsidRPr="00766398">
        <w:rPr>
          <w:sz w:val="18"/>
          <w:szCs w:val="18"/>
        </w:rPr>
        <w:t>alapjá</w:t>
      </w:r>
      <w:proofErr w:type="spellEnd"/>
      <w:r w:rsidRPr="00766398">
        <w:rPr>
          <w:sz w:val="18"/>
          <w:szCs w:val="18"/>
          <w:lang w:val="es-ES_tradnl"/>
        </w:rPr>
        <w:t>n a vidra b</w:t>
      </w:r>
      <w:r w:rsidRPr="00766398">
        <w:rPr>
          <w:sz w:val="18"/>
          <w:szCs w:val="18"/>
        </w:rPr>
        <w:t>ő</w:t>
      </w:r>
      <w:r w:rsidRPr="00766398">
        <w:rPr>
          <w:sz w:val="18"/>
          <w:szCs w:val="18"/>
          <w:lang w:val="de-DE"/>
        </w:rPr>
        <w:t xml:space="preserve">r- 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 xml:space="preserve">s szemgyulladását okozhatta a </w:t>
      </w:r>
      <w:proofErr w:type="spellStart"/>
      <w:r w:rsidRPr="00766398">
        <w:rPr>
          <w:sz w:val="18"/>
          <w:szCs w:val="18"/>
        </w:rPr>
        <w:t>foly</w:t>
      </w:r>
      <w:proofErr w:type="spellEnd"/>
      <w:r w:rsidRPr="00766398">
        <w:rPr>
          <w:sz w:val="18"/>
          <w:szCs w:val="18"/>
          <w:lang w:val="es-ES_tradnl"/>
        </w:rPr>
        <w:t>ó</w:t>
      </w:r>
      <w:r w:rsidRPr="00766398">
        <w:rPr>
          <w:sz w:val="18"/>
          <w:szCs w:val="18"/>
        </w:rPr>
        <w:t>vízben levő</w:t>
      </w:r>
      <w:r w:rsidRPr="00766398">
        <w:rPr>
          <w:sz w:val="18"/>
          <w:szCs w:val="18"/>
          <w:lang w:val="pt-PT"/>
        </w:rPr>
        <w:t>, 5 mm-n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l kisebb ………</w:t>
      </w:r>
      <w:proofErr w:type="gramStart"/>
      <w:r w:rsidRPr="00766398">
        <w:rPr>
          <w:sz w:val="18"/>
          <w:szCs w:val="18"/>
        </w:rPr>
        <w:t>…….</w:t>
      </w:r>
      <w:proofErr w:type="gramEnd"/>
      <w:r w:rsidRPr="00766398">
        <w:rPr>
          <w:sz w:val="18"/>
          <w:szCs w:val="18"/>
        </w:rPr>
        <w:t>…</w:t>
      </w:r>
      <w:r w:rsidR="00322865" w:rsidRPr="00766398">
        <w:rPr>
          <w:sz w:val="18"/>
          <w:szCs w:val="18"/>
        </w:rPr>
        <w:t>…………………</w:t>
      </w:r>
      <w:r w:rsidRPr="00766398">
        <w:rPr>
          <w:sz w:val="18"/>
          <w:szCs w:val="18"/>
        </w:rPr>
        <w:t>.….. . Sőt, ezekből ………………</w:t>
      </w:r>
      <w:r w:rsidR="00322865" w:rsidRPr="00766398">
        <w:rPr>
          <w:sz w:val="18"/>
          <w:szCs w:val="18"/>
        </w:rPr>
        <w:t>……</w:t>
      </w:r>
      <w:proofErr w:type="gramStart"/>
      <w:r w:rsidR="00322865" w:rsidRPr="00766398">
        <w:rPr>
          <w:sz w:val="18"/>
          <w:szCs w:val="18"/>
        </w:rPr>
        <w:t>…….</w:t>
      </w:r>
      <w:proofErr w:type="gramEnd"/>
      <w:r w:rsidRPr="00766398">
        <w:rPr>
          <w:sz w:val="18"/>
          <w:szCs w:val="18"/>
        </w:rPr>
        <w:t>……</w:t>
      </w:r>
      <w:proofErr w:type="spellStart"/>
      <w:r w:rsidRPr="00766398">
        <w:rPr>
          <w:sz w:val="18"/>
          <w:szCs w:val="18"/>
        </w:rPr>
        <w:t>hattak</w:t>
      </w:r>
      <w:proofErr w:type="spellEnd"/>
      <w:r w:rsidRPr="00766398">
        <w:rPr>
          <w:sz w:val="18"/>
          <w:szCs w:val="18"/>
        </w:rPr>
        <w:t xml:space="preserve"> </w:t>
      </w:r>
      <w:r w:rsidRPr="00766398">
        <w:rPr>
          <w:i/>
          <w:sz w:val="18"/>
          <w:szCs w:val="18"/>
        </w:rPr>
        <w:t>(ige)</w:t>
      </w:r>
      <w:r w:rsidRPr="00766398">
        <w:rPr>
          <w:sz w:val="18"/>
          <w:szCs w:val="18"/>
        </w:rPr>
        <w:t xml:space="preserve"> vesz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lyes</w:t>
      </w:r>
      <w:proofErr w:type="spellEnd"/>
      <w:r w:rsidRPr="00766398">
        <w:rPr>
          <w:sz w:val="18"/>
          <w:szCs w:val="18"/>
        </w:rPr>
        <w:t xml:space="preserve"> anyagok 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s tapadhattak rá más m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  <w:lang w:val="nl-NL"/>
        </w:rPr>
        <w:t>rgez</w:t>
      </w:r>
      <w:r w:rsidRPr="00766398">
        <w:rPr>
          <w:sz w:val="18"/>
          <w:szCs w:val="18"/>
        </w:rPr>
        <w:t xml:space="preserve">ő anyagok </w:t>
      </w:r>
      <w:r w:rsidR="00F00219" w:rsidRPr="00766398">
        <w:rPr>
          <w:sz w:val="18"/>
          <w:szCs w:val="18"/>
        </w:rPr>
        <w:t xml:space="preserve">is </w:t>
      </w:r>
      <w:r w:rsidRPr="00766398">
        <w:rPr>
          <w:sz w:val="18"/>
          <w:szCs w:val="18"/>
        </w:rPr>
        <w:t xml:space="preserve">a vízben. </w:t>
      </w:r>
    </w:p>
    <w:p w:rsidR="00864F2D" w:rsidRPr="00766398" w:rsidRDefault="002C78C0" w:rsidP="000279BD">
      <w:pPr>
        <w:spacing w:before="120" w:after="240" w:line="360" w:lineRule="auto"/>
        <w:jc w:val="both"/>
        <w:rPr>
          <w:rFonts w:eastAsia="Arial"/>
          <w:sz w:val="18"/>
          <w:szCs w:val="18"/>
        </w:rPr>
      </w:pPr>
      <w:r w:rsidRPr="00766398">
        <w:rPr>
          <w:sz w:val="18"/>
          <w:szCs w:val="18"/>
          <w:lang w:val="pt-PT"/>
        </w:rPr>
        <w:t>A v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rben</w:t>
      </w:r>
      <w:proofErr w:type="spellEnd"/>
      <w:r w:rsidRPr="00766398">
        <w:rPr>
          <w:sz w:val="18"/>
          <w:szCs w:val="18"/>
        </w:rPr>
        <w:t xml:space="preserve"> vagy a bundában felhalmoz</w:t>
      </w:r>
      <w:r w:rsidRPr="00766398">
        <w:rPr>
          <w:sz w:val="18"/>
          <w:szCs w:val="18"/>
          <w:lang w:val="es-ES_tradnl"/>
        </w:rPr>
        <w:t>ó</w:t>
      </w:r>
      <w:proofErr w:type="spellStart"/>
      <w:r w:rsidRPr="00766398">
        <w:rPr>
          <w:sz w:val="18"/>
          <w:szCs w:val="18"/>
        </w:rPr>
        <w:t>dott</w:t>
      </w:r>
      <w:proofErr w:type="spellEnd"/>
      <w:r w:rsidRPr="00766398">
        <w:rPr>
          <w:sz w:val="18"/>
          <w:szCs w:val="18"/>
        </w:rPr>
        <w:t xml:space="preserve"> m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  <w:lang w:val="nl-NL"/>
        </w:rPr>
        <w:t>rgez</w:t>
      </w:r>
      <w:r w:rsidRPr="00766398">
        <w:rPr>
          <w:sz w:val="18"/>
          <w:szCs w:val="18"/>
        </w:rPr>
        <w:t>ő anyag, valami f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m (</w:t>
      </w:r>
      <w:proofErr w:type="spellStart"/>
      <w:r w:rsidRPr="00766398">
        <w:rPr>
          <w:sz w:val="18"/>
          <w:szCs w:val="18"/>
        </w:rPr>
        <w:t>neh</w:t>
      </w:r>
      <w:proofErr w:type="spellEnd"/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zf</w:t>
      </w:r>
      <w:proofErr w:type="spellEnd"/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 xml:space="preserve">m) lehet. A </w:t>
      </w:r>
      <w:proofErr w:type="spellStart"/>
      <w:r w:rsidRPr="00766398">
        <w:rPr>
          <w:sz w:val="18"/>
          <w:szCs w:val="18"/>
        </w:rPr>
        <w:t>foly</w:t>
      </w:r>
      <w:proofErr w:type="spellEnd"/>
      <w:r w:rsidRPr="00766398">
        <w:rPr>
          <w:sz w:val="18"/>
          <w:szCs w:val="18"/>
          <w:lang w:val="es-ES_tradnl"/>
        </w:rPr>
        <w:t>ó</w:t>
      </w:r>
      <w:r w:rsidRPr="00766398">
        <w:rPr>
          <w:sz w:val="18"/>
          <w:szCs w:val="18"/>
          <w:lang w:val="en-US"/>
        </w:rPr>
        <w:t>part k</w:t>
      </w:r>
      <w:r w:rsidRPr="00766398">
        <w:rPr>
          <w:sz w:val="18"/>
          <w:szCs w:val="18"/>
          <w:lang w:val="sv-SE"/>
        </w:rPr>
        <w:t>ö</w:t>
      </w:r>
      <w:proofErr w:type="spellStart"/>
      <w:r w:rsidRPr="00766398">
        <w:rPr>
          <w:sz w:val="18"/>
          <w:szCs w:val="18"/>
        </w:rPr>
        <w:t>zvetlen</w:t>
      </w:r>
      <w:proofErr w:type="spellEnd"/>
      <w:r w:rsidRPr="00766398">
        <w:rPr>
          <w:sz w:val="18"/>
          <w:szCs w:val="18"/>
        </w:rPr>
        <w:t xml:space="preserve"> k</w:t>
      </w:r>
      <w:r w:rsidRPr="00766398">
        <w:rPr>
          <w:sz w:val="18"/>
          <w:szCs w:val="18"/>
          <w:lang w:val="sv-SE"/>
        </w:rPr>
        <w:t>ö</w:t>
      </w:r>
      <w:proofErr w:type="spellStart"/>
      <w:r w:rsidRPr="00766398">
        <w:rPr>
          <w:sz w:val="18"/>
          <w:szCs w:val="18"/>
        </w:rPr>
        <w:t>zel</w:t>
      </w:r>
      <w:proofErr w:type="spellEnd"/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ben</w:t>
      </w:r>
      <w:proofErr w:type="spellEnd"/>
      <w:r w:rsidRPr="00766398">
        <w:rPr>
          <w:sz w:val="18"/>
          <w:szCs w:val="18"/>
        </w:rPr>
        <w:t xml:space="preserve"> illegális lakossá</w:t>
      </w:r>
      <w:r w:rsidRPr="00766398">
        <w:rPr>
          <w:sz w:val="18"/>
          <w:szCs w:val="18"/>
          <w:lang w:val="it-IT"/>
        </w:rPr>
        <w:t xml:space="preserve">gi </w:t>
      </w:r>
      <w:r w:rsidRPr="00766398">
        <w:rPr>
          <w:sz w:val="18"/>
          <w:szCs w:val="18"/>
        </w:rPr>
        <w:t>……</w:t>
      </w:r>
      <w:proofErr w:type="gramStart"/>
      <w:r w:rsidRPr="00766398">
        <w:rPr>
          <w:sz w:val="18"/>
          <w:szCs w:val="18"/>
        </w:rPr>
        <w:t>…….</w:t>
      </w:r>
      <w:proofErr w:type="gramEnd"/>
      <w:r w:rsidRPr="00766398">
        <w:rPr>
          <w:sz w:val="18"/>
          <w:szCs w:val="18"/>
        </w:rPr>
        <w:t>.…</w:t>
      </w:r>
      <w:r w:rsidR="00322865" w:rsidRPr="00766398">
        <w:rPr>
          <w:sz w:val="18"/>
          <w:szCs w:val="18"/>
        </w:rPr>
        <w:t>………………..</w:t>
      </w:r>
      <w:r w:rsidRPr="00766398">
        <w:rPr>
          <w:sz w:val="18"/>
          <w:szCs w:val="18"/>
        </w:rPr>
        <w:t>…-t találtunk, amiből a ……</w:t>
      </w:r>
      <w:r w:rsidR="00322865" w:rsidRPr="00766398">
        <w:rPr>
          <w:sz w:val="18"/>
          <w:szCs w:val="18"/>
        </w:rPr>
        <w:t>…</w:t>
      </w:r>
      <w:r w:rsidRPr="00766398">
        <w:rPr>
          <w:sz w:val="18"/>
          <w:szCs w:val="18"/>
        </w:rPr>
        <w:t>……</w:t>
      </w:r>
      <w:proofErr w:type="spellStart"/>
      <w:r w:rsidRPr="00766398">
        <w:rPr>
          <w:sz w:val="18"/>
          <w:szCs w:val="18"/>
        </w:rPr>
        <w:t>ba</w:t>
      </w:r>
      <w:proofErr w:type="spellEnd"/>
      <w:r w:rsidRPr="00766398">
        <w:rPr>
          <w:sz w:val="18"/>
          <w:szCs w:val="18"/>
        </w:rPr>
        <w:t xml:space="preserve"> szivárgott 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  <w:lang w:val="en-US"/>
        </w:rPr>
        <w:t>s</w:t>
      </w:r>
      <w:proofErr w:type="spellEnd"/>
      <w:r w:rsidRPr="00766398">
        <w:rPr>
          <w:sz w:val="18"/>
          <w:szCs w:val="18"/>
          <w:lang w:val="en-US"/>
        </w:rPr>
        <w:t xml:space="preserve"> a </w:t>
      </w:r>
      <w:r w:rsidRPr="00766398">
        <w:rPr>
          <w:sz w:val="18"/>
          <w:szCs w:val="18"/>
        </w:rPr>
        <w:t>….……</w:t>
      </w:r>
      <w:r w:rsidR="00322865" w:rsidRPr="00766398">
        <w:rPr>
          <w:sz w:val="18"/>
          <w:szCs w:val="18"/>
        </w:rPr>
        <w:t>.</w:t>
      </w:r>
      <w:r w:rsidRPr="00766398">
        <w:rPr>
          <w:sz w:val="18"/>
          <w:szCs w:val="18"/>
        </w:rPr>
        <w:t>..be old</w:t>
      </w:r>
      <w:r w:rsidRPr="00766398">
        <w:rPr>
          <w:sz w:val="18"/>
          <w:szCs w:val="18"/>
          <w:lang w:val="es-ES_tradnl"/>
        </w:rPr>
        <w:t>ó</w:t>
      </w:r>
      <w:proofErr w:type="spellStart"/>
      <w:r w:rsidRPr="00766398">
        <w:rPr>
          <w:sz w:val="18"/>
          <w:szCs w:val="18"/>
        </w:rPr>
        <w:t>dhatott</w:t>
      </w:r>
      <w:proofErr w:type="spellEnd"/>
      <w:r w:rsidRPr="00766398">
        <w:rPr>
          <w:sz w:val="18"/>
          <w:szCs w:val="18"/>
        </w:rPr>
        <w:t xml:space="preserve"> a m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  <w:lang w:val="nl-NL"/>
        </w:rPr>
        <w:t>rgez</w:t>
      </w:r>
      <w:r w:rsidRPr="00766398">
        <w:rPr>
          <w:sz w:val="18"/>
          <w:szCs w:val="18"/>
        </w:rPr>
        <w:t>ő anyag. Az anyag származhat pl. kidobott ……</w:t>
      </w:r>
      <w:proofErr w:type="gramStart"/>
      <w:r w:rsidRPr="00766398">
        <w:rPr>
          <w:sz w:val="18"/>
          <w:szCs w:val="18"/>
        </w:rPr>
        <w:t>…….</w:t>
      </w:r>
      <w:proofErr w:type="gramEnd"/>
      <w:r w:rsidRPr="00766398">
        <w:rPr>
          <w:sz w:val="18"/>
          <w:szCs w:val="18"/>
        </w:rPr>
        <w:t>.……</w:t>
      </w:r>
      <w:r w:rsidR="00322865" w:rsidRPr="00766398">
        <w:rPr>
          <w:sz w:val="18"/>
          <w:szCs w:val="18"/>
        </w:rPr>
        <w:t>.</w:t>
      </w:r>
      <w:r w:rsidRPr="00766398">
        <w:rPr>
          <w:sz w:val="18"/>
          <w:szCs w:val="18"/>
        </w:rPr>
        <w:t>…-</w:t>
      </w:r>
      <w:proofErr w:type="spellStart"/>
      <w:r w:rsidRPr="00766398">
        <w:rPr>
          <w:sz w:val="18"/>
          <w:szCs w:val="18"/>
        </w:rPr>
        <w:t>ből</w:t>
      </w:r>
      <w:proofErr w:type="spellEnd"/>
      <w:r w:rsidRPr="00766398">
        <w:rPr>
          <w:sz w:val="18"/>
          <w:szCs w:val="18"/>
        </w:rPr>
        <w:t xml:space="preserve">. Mivel a vidra </w:t>
      </w:r>
      <w:r w:rsidR="00BE216C" w:rsidRPr="00766398">
        <w:rPr>
          <w:sz w:val="18"/>
          <w:szCs w:val="18"/>
        </w:rPr>
        <w:t xml:space="preserve">itthon </w:t>
      </w:r>
      <w:r w:rsidRPr="00766398">
        <w:rPr>
          <w:sz w:val="18"/>
          <w:szCs w:val="18"/>
        </w:rPr>
        <w:t xml:space="preserve">főleg ……...…… -t 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 xml:space="preserve">s </w:t>
      </w:r>
      <w:proofErr w:type="gramStart"/>
      <w:r w:rsidRPr="00766398">
        <w:rPr>
          <w:sz w:val="18"/>
          <w:szCs w:val="18"/>
        </w:rPr>
        <w:t>…….</w:t>
      </w:r>
      <w:proofErr w:type="gramEnd"/>
      <w:r w:rsidRPr="00766398">
        <w:rPr>
          <w:sz w:val="18"/>
          <w:szCs w:val="18"/>
        </w:rPr>
        <w:t>.…</w:t>
      </w:r>
      <w:r w:rsidR="00322865" w:rsidRPr="00766398">
        <w:rPr>
          <w:sz w:val="18"/>
          <w:szCs w:val="18"/>
        </w:rPr>
        <w:t>.</w:t>
      </w:r>
      <w:r w:rsidRPr="00766398">
        <w:rPr>
          <w:sz w:val="18"/>
          <w:szCs w:val="18"/>
        </w:rPr>
        <w:t>…… -t eszik, am</w:t>
      </w:r>
      <w:r w:rsidR="00F00219" w:rsidRPr="00766398">
        <w:rPr>
          <w:sz w:val="18"/>
          <w:szCs w:val="18"/>
        </w:rPr>
        <w:t>elyek</w:t>
      </w:r>
      <w:r w:rsidRPr="00766398">
        <w:rPr>
          <w:sz w:val="18"/>
          <w:szCs w:val="18"/>
        </w:rPr>
        <w:t xml:space="preserve"> szervezet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  <w:lang w:val="en-US"/>
        </w:rPr>
        <w:t>be a t</w:t>
      </w:r>
      <w:proofErr w:type="spellStart"/>
      <w:r w:rsidRPr="00766398">
        <w:rPr>
          <w:sz w:val="18"/>
          <w:szCs w:val="18"/>
        </w:rPr>
        <w:t>áplál</w:t>
      </w:r>
      <w:proofErr w:type="spellEnd"/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kukkal bekerülhettek ezek a m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  <w:lang w:val="nl-NL"/>
        </w:rPr>
        <w:t>rgez</w:t>
      </w:r>
      <w:r w:rsidRPr="00766398">
        <w:rPr>
          <w:sz w:val="18"/>
          <w:szCs w:val="18"/>
        </w:rPr>
        <w:t>ő anyagok, a vidra m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  <w:lang w:val="nl-NL"/>
        </w:rPr>
        <w:t>rgez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st</w:t>
      </w:r>
      <w:proofErr w:type="spellEnd"/>
      <w:r w:rsidRPr="00766398">
        <w:rPr>
          <w:sz w:val="18"/>
          <w:szCs w:val="18"/>
        </w:rPr>
        <w:t xml:space="preserve"> kaphatott tőlük. </w:t>
      </w:r>
      <w:proofErr w:type="spellStart"/>
      <w:r w:rsidRPr="00766398">
        <w:rPr>
          <w:sz w:val="18"/>
          <w:szCs w:val="18"/>
        </w:rPr>
        <w:t>Sokf</w:t>
      </w:r>
      <w:proofErr w:type="spellEnd"/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le, á</w:t>
      </w:r>
      <w:r w:rsidRPr="00766398">
        <w:rPr>
          <w:sz w:val="18"/>
          <w:szCs w:val="18"/>
          <w:lang w:val="it-IT"/>
        </w:rPr>
        <w:t xml:space="preserve">llatra 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s emberre m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  <w:lang w:val="nl-NL"/>
        </w:rPr>
        <w:t>rgez</w:t>
      </w:r>
      <w:r w:rsidRPr="00766398">
        <w:rPr>
          <w:sz w:val="18"/>
          <w:szCs w:val="18"/>
        </w:rPr>
        <w:t>ő f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m lehet a ludas: p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ldául</w:t>
      </w:r>
      <w:proofErr w:type="spellEnd"/>
      <w:r w:rsidRPr="00766398">
        <w:rPr>
          <w:sz w:val="18"/>
          <w:szCs w:val="18"/>
        </w:rPr>
        <w:t xml:space="preserve"> az egyik </w:t>
      </w:r>
      <w:proofErr w:type="spellStart"/>
      <w:r w:rsidRPr="00766398">
        <w:rPr>
          <w:sz w:val="18"/>
          <w:szCs w:val="18"/>
        </w:rPr>
        <w:t>legvesz</w:t>
      </w:r>
      <w:proofErr w:type="spellEnd"/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lyesebb</w:t>
      </w:r>
      <w:proofErr w:type="spellEnd"/>
      <w:r w:rsidRPr="00766398">
        <w:rPr>
          <w:sz w:val="18"/>
          <w:szCs w:val="18"/>
        </w:rPr>
        <w:t xml:space="preserve"> a vízi állatok </w:t>
      </w:r>
      <w:proofErr w:type="spellStart"/>
      <w:r w:rsidRPr="00766398">
        <w:rPr>
          <w:sz w:val="18"/>
          <w:szCs w:val="18"/>
        </w:rPr>
        <w:t>zsírr</w:t>
      </w:r>
      <w:proofErr w:type="spellEnd"/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teg</w:t>
      </w:r>
      <w:proofErr w:type="spellEnd"/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ben</w:t>
      </w:r>
      <w:proofErr w:type="spellEnd"/>
      <w:r w:rsidRPr="00766398">
        <w:rPr>
          <w:sz w:val="18"/>
          <w:szCs w:val="18"/>
        </w:rPr>
        <w:t xml:space="preserve"> felhalmoz</w:t>
      </w:r>
      <w:r w:rsidRPr="00766398">
        <w:rPr>
          <w:sz w:val="18"/>
          <w:szCs w:val="18"/>
          <w:lang w:val="es-ES_tradnl"/>
        </w:rPr>
        <w:t>ó</w:t>
      </w:r>
      <w:r w:rsidRPr="00766398">
        <w:rPr>
          <w:sz w:val="18"/>
          <w:szCs w:val="18"/>
        </w:rPr>
        <w:t xml:space="preserve">dó </w:t>
      </w:r>
      <w:r w:rsidR="00322865" w:rsidRPr="00766398">
        <w:rPr>
          <w:sz w:val="18"/>
          <w:szCs w:val="18"/>
        </w:rPr>
        <w:t>h</w:t>
      </w:r>
      <w:r w:rsidRPr="00766398">
        <w:rPr>
          <w:sz w:val="18"/>
          <w:szCs w:val="18"/>
        </w:rPr>
        <w:t>…</w:t>
      </w:r>
      <w:proofErr w:type="gramStart"/>
      <w:r w:rsidRPr="00766398">
        <w:rPr>
          <w:sz w:val="18"/>
          <w:szCs w:val="18"/>
        </w:rPr>
        <w:t>…….</w:t>
      </w:r>
      <w:proofErr w:type="gramEnd"/>
      <w:r w:rsidRPr="00766398">
        <w:rPr>
          <w:sz w:val="18"/>
          <w:szCs w:val="18"/>
        </w:rPr>
        <w:t>……</w:t>
      </w:r>
      <w:r w:rsidR="00322865" w:rsidRPr="00766398">
        <w:rPr>
          <w:sz w:val="18"/>
          <w:szCs w:val="18"/>
        </w:rPr>
        <w:t>………</w:t>
      </w:r>
      <w:r w:rsidRPr="00766398">
        <w:rPr>
          <w:sz w:val="18"/>
          <w:szCs w:val="18"/>
        </w:rPr>
        <w:t xml:space="preserve">…… . </w:t>
      </w:r>
    </w:p>
    <w:p w:rsidR="00864F2D" w:rsidRPr="00766398" w:rsidRDefault="002C78C0" w:rsidP="000279BD">
      <w:pPr>
        <w:spacing w:before="120" w:after="240" w:line="360" w:lineRule="auto"/>
        <w:jc w:val="both"/>
        <w:rPr>
          <w:rFonts w:eastAsia="Arial"/>
          <w:sz w:val="18"/>
          <w:szCs w:val="18"/>
        </w:rPr>
      </w:pPr>
      <w:r w:rsidRPr="00766398">
        <w:rPr>
          <w:sz w:val="18"/>
          <w:szCs w:val="18"/>
        </w:rPr>
        <w:t xml:space="preserve">Nincs túl messze tőlünk a </w:t>
      </w:r>
      <w:proofErr w:type="spellStart"/>
      <w:r w:rsidRPr="00766398">
        <w:rPr>
          <w:sz w:val="18"/>
          <w:szCs w:val="18"/>
        </w:rPr>
        <w:t>hullad</w:t>
      </w:r>
      <w:proofErr w:type="spellEnd"/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k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gető</w:t>
      </w:r>
      <w:proofErr w:type="spellEnd"/>
      <w:r w:rsidRPr="00766398">
        <w:rPr>
          <w:sz w:val="18"/>
          <w:szCs w:val="18"/>
        </w:rPr>
        <w:t xml:space="preserve"> sem, ami a …</w:t>
      </w:r>
      <w:r w:rsidR="00322865" w:rsidRPr="00766398">
        <w:rPr>
          <w:sz w:val="18"/>
          <w:szCs w:val="18"/>
        </w:rPr>
        <w:t>…</w:t>
      </w:r>
      <w:r w:rsidRPr="00766398">
        <w:rPr>
          <w:sz w:val="18"/>
          <w:szCs w:val="18"/>
        </w:rPr>
        <w:t>…………</w:t>
      </w:r>
      <w:proofErr w:type="gramStart"/>
      <w:r w:rsidRPr="00766398">
        <w:rPr>
          <w:sz w:val="18"/>
          <w:szCs w:val="18"/>
        </w:rPr>
        <w:t>…….</w:t>
      </w:r>
      <w:proofErr w:type="gramEnd"/>
      <w:r w:rsidRPr="00766398">
        <w:rPr>
          <w:sz w:val="18"/>
          <w:szCs w:val="18"/>
        </w:rPr>
        <w:t xml:space="preserve">. 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get</w:t>
      </w:r>
      <w:proofErr w:type="spellEnd"/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se miatt sok vesz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lyes</w:t>
      </w:r>
      <w:proofErr w:type="spellEnd"/>
      <w:r w:rsidRPr="00766398">
        <w:rPr>
          <w:sz w:val="18"/>
          <w:szCs w:val="18"/>
        </w:rPr>
        <w:t xml:space="preserve"> gázt bocsát ki, aminek egy r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sze</w:t>
      </w:r>
      <w:proofErr w:type="spellEnd"/>
      <w:r w:rsidRPr="00766398">
        <w:rPr>
          <w:sz w:val="18"/>
          <w:szCs w:val="18"/>
        </w:rPr>
        <w:t xml:space="preserve"> m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  <w:lang w:val="nl-NL"/>
        </w:rPr>
        <w:t>rgez</w:t>
      </w:r>
      <w:r w:rsidRPr="00766398">
        <w:rPr>
          <w:sz w:val="18"/>
          <w:szCs w:val="18"/>
        </w:rPr>
        <w:t>ő é</w:t>
      </w:r>
      <w:r w:rsidRPr="00766398">
        <w:rPr>
          <w:sz w:val="18"/>
          <w:szCs w:val="18"/>
          <w:lang w:val="en-US"/>
        </w:rPr>
        <w:t>s r</w:t>
      </w:r>
      <w:r w:rsidRPr="00766398">
        <w:rPr>
          <w:sz w:val="18"/>
          <w:szCs w:val="18"/>
        </w:rPr>
        <w:t xml:space="preserve">…………….…..ő is lehet. </w:t>
      </w:r>
      <w:r w:rsidR="002B13BC" w:rsidRPr="00766398">
        <w:rPr>
          <w:sz w:val="18"/>
          <w:szCs w:val="18"/>
        </w:rPr>
        <w:t>N</w:t>
      </w:r>
      <w:r w:rsidRPr="00766398">
        <w:rPr>
          <w:sz w:val="18"/>
          <w:szCs w:val="18"/>
        </w:rPr>
        <w:t xml:space="preserve">em tudjuk, hogy van-e hatása a kis </w:t>
      </w:r>
      <w:proofErr w:type="spellStart"/>
      <w:r w:rsidRPr="00766398">
        <w:rPr>
          <w:sz w:val="18"/>
          <w:szCs w:val="18"/>
        </w:rPr>
        <w:t>vidrá</w:t>
      </w:r>
      <w:proofErr w:type="spellEnd"/>
      <w:r w:rsidRPr="00766398">
        <w:rPr>
          <w:sz w:val="18"/>
          <w:szCs w:val="18"/>
          <w:lang w:val="pt-PT"/>
        </w:rPr>
        <w:t xml:space="preserve">ra. </w:t>
      </w:r>
    </w:p>
    <w:p w:rsidR="00864F2D" w:rsidRPr="00766398" w:rsidRDefault="002C78C0" w:rsidP="000279BD">
      <w:pPr>
        <w:spacing w:before="120" w:after="240" w:line="360" w:lineRule="auto"/>
        <w:jc w:val="both"/>
        <w:rPr>
          <w:rFonts w:eastAsia="Arial"/>
          <w:sz w:val="18"/>
          <w:szCs w:val="18"/>
        </w:rPr>
      </w:pPr>
      <w:r w:rsidRPr="00766398">
        <w:rPr>
          <w:sz w:val="18"/>
          <w:szCs w:val="18"/>
        </w:rPr>
        <w:t>Ha a r</w:t>
      </w:r>
      <w:r w:rsidRPr="00766398">
        <w:rPr>
          <w:sz w:val="18"/>
          <w:szCs w:val="18"/>
          <w:lang w:val="sv-SE"/>
        </w:rPr>
        <w:t>ö</w:t>
      </w:r>
      <w:proofErr w:type="spellStart"/>
      <w:r w:rsidRPr="00766398">
        <w:rPr>
          <w:sz w:val="18"/>
          <w:szCs w:val="18"/>
          <w:lang w:val="de-DE"/>
        </w:rPr>
        <w:t>ntgenen</w:t>
      </w:r>
      <w:proofErr w:type="spellEnd"/>
      <w:r w:rsidRPr="00766398">
        <w:rPr>
          <w:sz w:val="18"/>
          <w:szCs w:val="18"/>
          <w:lang w:val="de-DE"/>
        </w:rPr>
        <w:t xml:space="preserve"> </w:t>
      </w:r>
      <w:proofErr w:type="spellStart"/>
      <w:r w:rsidRPr="00766398">
        <w:rPr>
          <w:sz w:val="18"/>
          <w:szCs w:val="18"/>
          <w:lang w:val="de-DE"/>
        </w:rPr>
        <w:t>alig</w:t>
      </w:r>
      <w:proofErr w:type="spellEnd"/>
      <w:r w:rsidRPr="00766398">
        <w:rPr>
          <w:sz w:val="18"/>
          <w:szCs w:val="18"/>
          <w:lang w:val="de-DE"/>
        </w:rPr>
        <w:t xml:space="preserve"> l</w:t>
      </w:r>
      <w:r w:rsidRPr="00766398">
        <w:rPr>
          <w:sz w:val="18"/>
          <w:szCs w:val="18"/>
        </w:rPr>
        <w:t xml:space="preserve">átszik 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  <w:lang w:val="pt-PT"/>
        </w:rPr>
        <w:t>s a CT k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szül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k kimutatta, hogy nem f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  <w:lang w:val="pt-PT"/>
        </w:rPr>
        <w:t xml:space="preserve">m-, </w:t>
      </w:r>
      <w:r w:rsidRPr="00766398">
        <w:rPr>
          <w:sz w:val="18"/>
          <w:szCs w:val="18"/>
        </w:rPr>
        <w:t xml:space="preserve">üveg- vagy papírdarab, akkor </w:t>
      </w:r>
      <w:proofErr w:type="spellStart"/>
      <w:r w:rsidRPr="00766398">
        <w:rPr>
          <w:sz w:val="18"/>
          <w:szCs w:val="18"/>
        </w:rPr>
        <w:t>szerintü</w:t>
      </w:r>
      <w:r w:rsidRPr="00766398">
        <w:rPr>
          <w:sz w:val="18"/>
          <w:szCs w:val="18"/>
          <w:lang w:val="en-US"/>
        </w:rPr>
        <w:t>nk</w:t>
      </w:r>
      <w:proofErr w:type="spellEnd"/>
      <w:r w:rsidRPr="00766398">
        <w:rPr>
          <w:sz w:val="18"/>
          <w:szCs w:val="18"/>
          <w:lang w:val="en-US"/>
        </w:rPr>
        <w:t xml:space="preserve"> </w:t>
      </w:r>
      <w:r w:rsidRPr="00766398">
        <w:rPr>
          <w:sz w:val="18"/>
          <w:szCs w:val="18"/>
        </w:rPr>
        <w:t>……</w:t>
      </w:r>
      <w:r w:rsidR="00322865" w:rsidRPr="00766398">
        <w:rPr>
          <w:sz w:val="18"/>
          <w:szCs w:val="18"/>
        </w:rPr>
        <w:t>……</w:t>
      </w:r>
      <w:r w:rsidRPr="00766398">
        <w:rPr>
          <w:sz w:val="18"/>
          <w:szCs w:val="18"/>
        </w:rPr>
        <w:t>…………… darab lehet a vidra hasában. V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letlenül</w:t>
      </w:r>
      <w:proofErr w:type="spellEnd"/>
      <w:r w:rsidRPr="00766398">
        <w:rPr>
          <w:sz w:val="18"/>
          <w:szCs w:val="18"/>
        </w:rPr>
        <w:t xml:space="preserve"> </w:t>
      </w:r>
      <w:r w:rsidRPr="00766398">
        <w:rPr>
          <w:sz w:val="18"/>
          <w:szCs w:val="18"/>
          <w:lang w:val="sv-SE"/>
        </w:rPr>
        <w:t>ö</w:t>
      </w:r>
      <w:proofErr w:type="spellStart"/>
      <w:r w:rsidRPr="00766398">
        <w:rPr>
          <w:sz w:val="18"/>
          <w:szCs w:val="18"/>
        </w:rPr>
        <w:t>sszet</w:t>
      </w:r>
      <w:proofErr w:type="spellEnd"/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 xml:space="preserve">veszthette a </w:t>
      </w:r>
      <w:proofErr w:type="spellStart"/>
      <w:r w:rsidRPr="00766398">
        <w:rPr>
          <w:sz w:val="18"/>
          <w:szCs w:val="18"/>
        </w:rPr>
        <w:t>kajájá</w:t>
      </w:r>
      <w:proofErr w:type="spellEnd"/>
      <w:r w:rsidRPr="00766398">
        <w:rPr>
          <w:sz w:val="18"/>
          <w:szCs w:val="18"/>
          <w:lang w:val="pt-PT"/>
        </w:rPr>
        <w:t>val. Rem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ljük</w:t>
      </w:r>
      <w:proofErr w:type="spellEnd"/>
      <w:r w:rsidRPr="00766398">
        <w:rPr>
          <w:sz w:val="18"/>
          <w:szCs w:val="18"/>
        </w:rPr>
        <w:t>, a vidra n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 xml:space="preserve">hány nap alatt </w:t>
      </w:r>
      <w:proofErr w:type="spellStart"/>
      <w:r w:rsidRPr="00766398">
        <w:rPr>
          <w:sz w:val="18"/>
          <w:szCs w:val="18"/>
        </w:rPr>
        <w:t>kiürí</w:t>
      </w:r>
      <w:proofErr w:type="spellEnd"/>
      <w:r w:rsidRPr="00766398">
        <w:rPr>
          <w:sz w:val="18"/>
          <w:szCs w:val="18"/>
          <w:lang w:val="it-IT"/>
        </w:rPr>
        <w:t>ti mag</w:t>
      </w:r>
      <w:proofErr w:type="spellStart"/>
      <w:r w:rsidRPr="00766398">
        <w:rPr>
          <w:sz w:val="18"/>
          <w:szCs w:val="18"/>
        </w:rPr>
        <w:t>áb</w:t>
      </w:r>
      <w:proofErr w:type="spellEnd"/>
      <w:r w:rsidRPr="00766398">
        <w:rPr>
          <w:sz w:val="18"/>
          <w:szCs w:val="18"/>
          <w:lang w:val="es-ES_tradnl"/>
        </w:rPr>
        <w:t>ó</w:t>
      </w:r>
      <w:r w:rsidRPr="00766398">
        <w:rPr>
          <w:sz w:val="18"/>
          <w:szCs w:val="18"/>
        </w:rPr>
        <w:t>l. A darabot a parti szem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tkupacban</w:t>
      </w:r>
      <w:proofErr w:type="spellEnd"/>
      <w:r w:rsidRPr="00766398">
        <w:rPr>
          <w:sz w:val="18"/>
          <w:szCs w:val="18"/>
        </w:rPr>
        <w:t xml:space="preserve"> találhatta, ez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rt</w:t>
      </w:r>
      <w:proofErr w:type="spellEnd"/>
      <w:r w:rsidRPr="00766398">
        <w:rPr>
          <w:sz w:val="18"/>
          <w:szCs w:val="18"/>
        </w:rPr>
        <w:t xml:space="preserve"> megvizsgáltuk a kupacot is k</w:t>
      </w:r>
      <w:r w:rsidRPr="00766398">
        <w:rPr>
          <w:sz w:val="18"/>
          <w:szCs w:val="18"/>
          <w:lang w:val="sv-SE"/>
        </w:rPr>
        <w:t>ö</w:t>
      </w:r>
      <w:proofErr w:type="spellStart"/>
      <w:r w:rsidRPr="00766398">
        <w:rPr>
          <w:sz w:val="18"/>
          <w:szCs w:val="18"/>
        </w:rPr>
        <w:t>zelebbről</w:t>
      </w:r>
      <w:proofErr w:type="spellEnd"/>
      <w:r w:rsidRPr="00766398">
        <w:rPr>
          <w:sz w:val="18"/>
          <w:szCs w:val="18"/>
        </w:rPr>
        <w:t>, de nem akadtunk más gyanús dologra. Igaz</w:t>
      </w:r>
      <w:r w:rsidR="002B13BC" w:rsidRPr="00766398">
        <w:rPr>
          <w:sz w:val="18"/>
          <w:szCs w:val="18"/>
        </w:rPr>
        <w:t>,</w:t>
      </w:r>
      <w:r w:rsidRPr="00766398">
        <w:rPr>
          <w:sz w:val="18"/>
          <w:szCs w:val="18"/>
        </w:rPr>
        <w:t xml:space="preserve"> találtunk konzervdobozokat, ami m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g …………</w:t>
      </w:r>
      <w:proofErr w:type="gramStart"/>
      <w:r w:rsidRPr="00766398">
        <w:rPr>
          <w:sz w:val="18"/>
          <w:szCs w:val="18"/>
        </w:rPr>
        <w:t>…….</w:t>
      </w:r>
      <w:proofErr w:type="gramEnd"/>
      <w:r w:rsidRPr="00766398">
        <w:rPr>
          <w:sz w:val="18"/>
          <w:szCs w:val="18"/>
        </w:rPr>
        <w:t xml:space="preserve">. 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vig</w:t>
      </w:r>
      <w:proofErr w:type="spellEnd"/>
      <w:r w:rsidRPr="00766398">
        <w:rPr>
          <w:sz w:val="18"/>
          <w:szCs w:val="18"/>
        </w:rPr>
        <w:t xml:space="preserve"> csúfítja a k</w:t>
      </w:r>
      <w:r w:rsidRPr="00766398">
        <w:rPr>
          <w:sz w:val="18"/>
          <w:szCs w:val="18"/>
          <w:lang w:val="sv-SE"/>
        </w:rPr>
        <w:t>ö</w:t>
      </w:r>
      <w:proofErr w:type="spellStart"/>
      <w:r w:rsidRPr="00766398">
        <w:rPr>
          <w:sz w:val="18"/>
          <w:szCs w:val="18"/>
        </w:rPr>
        <w:t>rnyezetet</w:t>
      </w:r>
      <w:proofErr w:type="spellEnd"/>
      <w:r w:rsidRPr="00766398">
        <w:rPr>
          <w:sz w:val="18"/>
          <w:szCs w:val="18"/>
        </w:rPr>
        <w:t>. Sajnos sok</w:t>
      </w:r>
      <w:proofErr w:type="gramStart"/>
      <w:r w:rsidRPr="00766398">
        <w:rPr>
          <w:sz w:val="18"/>
          <w:szCs w:val="18"/>
        </w:rPr>
        <w:t xml:space="preserve"> ….</w:t>
      </w:r>
      <w:proofErr w:type="gramEnd"/>
      <w:r w:rsidRPr="00766398">
        <w:rPr>
          <w:sz w:val="18"/>
          <w:szCs w:val="18"/>
        </w:rPr>
        <w:t>………</w:t>
      </w:r>
      <w:r w:rsidR="00322865" w:rsidRPr="00766398">
        <w:rPr>
          <w:sz w:val="18"/>
          <w:szCs w:val="18"/>
        </w:rPr>
        <w:t>…...</w:t>
      </w:r>
      <w:r w:rsidRPr="00766398">
        <w:rPr>
          <w:sz w:val="18"/>
          <w:szCs w:val="18"/>
        </w:rPr>
        <w:t>……. is keveredett mell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, aminek a lebomlási ideje 1-2 millió év, ez</w:t>
      </w:r>
      <w:r w:rsidRPr="00766398">
        <w:rPr>
          <w:sz w:val="18"/>
          <w:szCs w:val="18"/>
          <w:lang w:val="fr-FR"/>
        </w:rPr>
        <w:t>é</w:t>
      </w:r>
      <w:proofErr w:type="spellStart"/>
      <w:r w:rsidRPr="00766398">
        <w:rPr>
          <w:sz w:val="18"/>
          <w:szCs w:val="18"/>
        </w:rPr>
        <w:t>rt</w:t>
      </w:r>
      <w:proofErr w:type="spellEnd"/>
      <w:r w:rsidRPr="00766398">
        <w:rPr>
          <w:sz w:val="18"/>
          <w:szCs w:val="18"/>
        </w:rPr>
        <w:t xml:space="preserve"> is fontos lenne ezeket </w:t>
      </w:r>
      <w:proofErr w:type="spellStart"/>
      <w:r w:rsidRPr="00766398">
        <w:rPr>
          <w:sz w:val="18"/>
          <w:szCs w:val="18"/>
        </w:rPr>
        <w:t>újrat</w:t>
      </w:r>
      <w:proofErr w:type="spellEnd"/>
      <w:r w:rsidRPr="00766398">
        <w:rPr>
          <w:sz w:val="18"/>
          <w:szCs w:val="18"/>
          <w:lang w:val="sv-SE"/>
        </w:rPr>
        <w:t>ö</w:t>
      </w:r>
      <w:proofErr w:type="spellStart"/>
      <w:r w:rsidRPr="00766398">
        <w:rPr>
          <w:sz w:val="18"/>
          <w:szCs w:val="18"/>
        </w:rPr>
        <w:t>lteni</w:t>
      </w:r>
      <w:proofErr w:type="spellEnd"/>
      <w:r w:rsidRPr="00766398">
        <w:rPr>
          <w:sz w:val="18"/>
          <w:szCs w:val="18"/>
        </w:rPr>
        <w:t>, akár</w:t>
      </w:r>
      <w:proofErr w:type="gramStart"/>
      <w:r w:rsidRPr="00766398">
        <w:rPr>
          <w:sz w:val="18"/>
          <w:szCs w:val="18"/>
        </w:rPr>
        <w:t xml:space="preserve"> ….</w:t>
      </w:r>
      <w:proofErr w:type="gramEnd"/>
      <w:r w:rsidRPr="00766398">
        <w:rPr>
          <w:sz w:val="18"/>
          <w:szCs w:val="18"/>
        </w:rPr>
        <w:t xml:space="preserve">.…..-szer. Sok műanyag szatyrot 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>s palackot is eldobáltak, ami kb. …………</w:t>
      </w:r>
      <w:r w:rsidRPr="00766398">
        <w:rPr>
          <w:sz w:val="18"/>
          <w:szCs w:val="18"/>
          <w:lang w:val="ru-RU"/>
        </w:rPr>
        <w:t xml:space="preserve">- </w:t>
      </w:r>
      <w:r w:rsidRPr="00766398">
        <w:rPr>
          <w:sz w:val="18"/>
          <w:szCs w:val="18"/>
        </w:rPr>
        <w:t xml:space="preserve">………….. </w:t>
      </w:r>
      <w:r w:rsidRPr="00766398">
        <w:rPr>
          <w:sz w:val="18"/>
          <w:szCs w:val="18"/>
          <w:lang w:val="fr-FR"/>
        </w:rPr>
        <w:t>é</w:t>
      </w:r>
      <w:r w:rsidRPr="00766398">
        <w:rPr>
          <w:sz w:val="18"/>
          <w:szCs w:val="18"/>
        </w:rPr>
        <w:t xml:space="preserve">v alatt bomlik le </w:t>
      </w:r>
      <w:proofErr w:type="spellStart"/>
      <w:r w:rsidRPr="00766398">
        <w:rPr>
          <w:sz w:val="18"/>
          <w:szCs w:val="18"/>
        </w:rPr>
        <w:t>apr</w:t>
      </w:r>
      <w:proofErr w:type="spellEnd"/>
      <w:r w:rsidRPr="00766398">
        <w:rPr>
          <w:sz w:val="18"/>
          <w:szCs w:val="18"/>
          <w:lang w:val="es-ES_tradnl"/>
        </w:rPr>
        <w:t xml:space="preserve">ó </w:t>
      </w:r>
      <w:r w:rsidRPr="00766398">
        <w:rPr>
          <w:sz w:val="18"/>
          <w:szCs w:val="18"/>
        </w:rPr>
        <w:t>darabokra, azaz …………………………</w:t>
      </w:r>
      <w:r w:rsidRPr="00766398">
        <w:rPr>
          <w:sz w:val="18"/>
          <w:szCs w:val="18"/>
          <w:lang w:val="pt-PT"/>
        </w:rPr>
        <w:t xml:space="preserve">.-ra. </w:t>
      </w:r>
    </w:p>
    <w:p w:rsidR="00486009" w:rsidRPr="00F1358E" w:rsidRDefault="002C78C0" w:rsidP="00F1358E">
      <w:pPr>
        <w:tabs>
          <w:tab w:val="right" w:pos="9634"/>
        </w:tabs>
        <w:spacing w:line="360" w:lineRule="auto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766398">
        <w:rPr>
          <w:sz w:val="18"/>
          <w:szCs w:val="18"/>
        </w:rPr>
        <w:t xml:space="preserve">Holnap meglátogatjuk a kis </w:t>
      </w:r>
      <w:proofErr w:type="spellStart"/>
      <w:r w:rsidRPr="00766398">
        <w:rPr>
          <w:sz w:val="18"/>
          <w:szCs w:val="18"/>
        </w:rPr>
        <w:t>vidrá</w:t>
      </w:r>
      <w:proofErr w:type="spellEnd"/>
      <w:r w:rsidRPr="00766398">
        <w:rPr>
          <w:sz w:val="18"/>
          <w:szCs w:val="18"/>
          <w:lang w:val="ru-RU"/>
        </w:rPr>
        <w:t>t</w:t>
      </w:r>
      <w:r w:rsidR="00486009">
        <w:rPr>
          <w:sz w:val="18"/>
          <w:szCs w:val="18"/>
        </w:rPr>
        <w:t xml:space="preserve">, </w:t>
      </w:r>
      <w:r w:rsidR="00486009" w:rsidRPr="00766398">
        <w:rPr>
          <w:b/>
          <w:sz w:val="18"/>
          <w:szCs w:val="18"/>
        </w:rPr>
        <w:t xml:space="preserve">Anna, </w:t>
      </w:r>
      <w:proofErr w:type="spellStart"/>
      <w:r w:rsidR="00486009" w:rsidRPr="00766398">
        <w:rPr>
          <w:b/>
          <w:sz w:val="18"/>
          <w:szCs w:val="18"/>
        </w:rPr>
        <w:t>Mát</w:t>
      </w:r>
      <w:proofErr w:type="spellEnd"/>
      <w:r w:rsidR="00486009" w:rsidRPr="00766398">
        <w:rPr>
          <w:b/>
          <w:sz w:val="18"/>
          <w:szCs w:val="18"/>
          <w:lang w:val="fr-FR"/>
        </w:rPr>
        <w:t>é é</w:t>
      </w:r>
      <w:r w:rsidR="00486009" w:rsidRPr="00766398">
        <w:rPr>
          <w:b/>
          <w:sz w:val="18"/>
          <w:szCs w:val="18"/>
          <w:lang w:val="da-DK"/>
        </w:rPr>
        <w:t>s Benc</w:t>
      </w:r>
      <w:r w:rsidR="00486009">
        <w:rPr>
          <w:b/>
          <w:sz w:val="18"/>
          <w:szCs w:val="18"/>
          <w:lang w:val="da-DK"/>
        </w:rPr>
        <w:t>e</w:t>
      </w:r>
    </w:p>
    <w:sectPr w:rsidR="00486009" w:rsidRPr="00F1358E" w:rsidSect="000279BD">
      <w:headerReference w:type="default" r:id="rId12"/>
      <w:footerReference w:type="default" r:id="rId13"/>
      <w:pgSz w:w="11900" w:h="16840"/>
      <w:pgMar w:top="1560" w:right="849" w:bottom="1560" w:left="1134" w:header="426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8D" w:rsidRDefault="00AA0A8D" w:rsidP="00864F2D">
      <w:pPr>
        <w:spacing w:after="0" w:line="240" w:lineRule="auto"/>
      </w:pPr>
      <w:r>
        <w:separator/>
      </w:r>
    </w:p>
  </w:endnote>
  <w:endnote w:type="continuationSeparator" w:id="0">
    <w:p w:rsidR="00AA0A8D" w:rsidRDefault="00AA0A8D" w:rsidP="0086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580986"/>
      <w:docPartObj>
        <w:docPartGallery w:val="Page Numbers (Bottom of Page)"/>
        <w:docPartUnique/>
      </w:docPartObj>
    </w:sdtPr>
    <w:sdtEndPr/>
    <w:sdtContent>
      <w:p w:rsidR="000279BD" w:rsidRDefault="000279BD" w:rsidP="000279BD">
        <w:pPr>
          <w:pStyle w:val="llb"/>
          <w:tabs>
            <w:tab w:val="clear" w:pos="9072"/>
            <w:tab w:val="right" w:pos="9046"/>
          </w:tabs>
          <w:jc w:val="center"/>
          <w:rPr>
            <w:rFonts w:ascii="Arial" w:eastAsia="Arial" w:hAnsi="Arial" w:cs="Arial"/>
            <w:sz w:val="18"/>
            <w:szCs w:val="18"/>
          </w:rPr>
        </w:pPr>
        <w:r>
          <w:rPr>
            <w:rFonts w:ascii="Arial" w:hAnsi="Arial"/>
            <w:sz w:val="18"/>
            <w:szCs w:val="18"/>
          </w:rPr>
          <w:t>A projekt a F</w:t>
        </w:r>
        <w:r>
          <w:rPr>
            <w:rFonts w:ascii="Arial" w:hAnsi="Arial"/>
            <w:sz w:val="18"/>
            <w:szCs w:val="18"/>
            <w:lang w:val="sv-SE"/>
          </w:rPr>
          <w:t>ö</w:t>
        </w:r>
        <w:proofErr w:type="spellStart"/>
        <w:r>
          <w:rPr>
            <w:rFonts w:ascii="Arial" w:hAnsi="Arial"/>
            <w:sz w:val="18"/>
            <w:szCs w:val="18"/>
          </w:rPr>
          <w:t>ldművel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</w:rPr>
          <w:t>sügyi</w:t>
        </w:r>
        <w:proofErr w:type="spellEnd"/>
        <w:r>
          <w:rPr>
            <w:rFonts w:ascii="Arial" w:hAnsi="Arial"/>
            <w:sz w:val="18"/>
            <w:szCs w:val="18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Miniszt</w:t>
        </w:r>
        <w:proofErr w:type="spellEnd"/>
        <w:r>
          <w:rPr>
            <w:rFonts w:ascii="Arial" w:hAnsi="Arial"/>
            <w:sz w:val="18"/>
            <w:szCs w:val="18"/>
            <w:lang w:val="fr-FR"/>
          </w:rPr>
          <w:t>é</w:t>
        </w:r>
        <w:proofErr w:type="spellStart"/>
        <w:r>
          <w:rPr>
            <w:rFonts w:ascii="Arial" w:hAnsi="Arial"/>
            <w:sz w:val="18"/>
            <w:szCs w:val="18"/>
            <w:lang w:val="de-DE"/>
          </w:rPr>
          <w:t>rium</w:t>
        </w:r>
        <w:proofErr w:type="spellEnd"/>
        <w:r>
          <w:rPr>
            <w:rFonts w:ascii="Arial" w:hAnsi="Arial"/>
            <w:sz w:val="18"/>
            <w:szCs w:val="18"/>
            <w:lang w:val="de-DE"/>
          </w:rPr>
          <w:t xml:space="preserve"> </w:t>
        </w:r>
        <w:proofErr w:type="spellStart"/>
        <w:r>
          <w:rPr>
            <w:rFonts w:ascii="Arial" w:hAnsi="Arial"/>
            <w:sz w:val="18"/>
            <w:szCs w:val="18"/>
          </w:rPr>
          <w:t>támogatásá</w:t>
        </w:r>
        <w:proofErr w:type="spellEnd"/>
        <w:r>
          <w:rPr>
            <w:rFonts w:ascii="Arial" w:hAnsi="Arial"/>
            <w:sz w:val="18"/>
            <w:szCs w:val="18"/>
            <w:lang w:val="nl-NL"/>
          </w:rPr>
          <w:t>val val</w:t>
        </w:r>
        <w:r>
          <w:rPr>
            <w:rFonts w:ascii="Arial" w:hAnsi="Arial"/>
            <w:sz w:val="18"/>
            <w:szCs w:val="18"/>
            <w:lang w:val="es-ES_tradnl"/>
          </w:rPr>
          <w:t>ó</w:t>
        </w:r>
        <w:proofErr w:type="spellStart"/>
        <w:r>
          <w:rPr>
            <w:rFonts w:ascii="Arial" w:hAnsi="Arial"/>
            <w:sz w:val="18"/>
            <w:szCs w:val="18"/>
          </w:rPr>
          <w:t>sult</w:t>
        </w:r>
        <w:proofErr w:type="spellEnd"/>
        <w:r>
          <w:rPr>
            <w:rFonts w:ascii="Arial" w:hAnsi="Arial"/>
            <w:sz w:val="18"/>
            <w:szCs w:val="18"/>
          </w:rPr>
          <w:t xml:space="preserve"> meg.</w:t>
        </w:r>
      </w:p>
      <w:p w:rsidR="000279BD" w:rsidRDefault="00AA0A8D" w:rsidP="000279BD">
        <w:pPr>
          <w:pStyle w:val="llb"/>
          <w:jc w:val="center"/>
          <w:rPr>
            <w:sz w:val="18"/>
            <w:szCs w:val="18"/>
          </w:rPr>
        </w:pPr>
        <w:hyperlink r:id="rId1" w:history="1">
          <w:r w:rsidR="000279BD">
            <w:rPr>
              <w:rStyle w:val="Hyperlink0"/>
              <w:sz w:val="18"/>
              <w:szCs w:val="18"/>
              <w:lang w:val="en-US"/>
            </w:rPr>
            <w:t>www.szelektalok.hu</w:t>
          </w:r>
        </w:hyperlink>
      </w:p>
      <w:p w:rsidR="008F7905" w:rsidRDefault="000279BD" w:rsidP="000279BD">
        <w:pPr>
          <w:pStyle w:val="llb"/>
          <w:jc w:val="center"/>
        </w:pPr>
        <w:r>
          <w:rPr>
            <w:noProof/>
          </w:rPr>
          <w:drawing>
            <wp:anchor distT="0" distB="0" distL="0" distR="0" simplePos="0" relativeHeight="251659264" behindDoc="0" locked="0" layoutInCell="1" allowOverlap="1" wp14:anchorId="7E73E62B" wp14:editId="3F5200B9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971550" cy="666750"/>
              <wp:effectExtent l="0" t="0" r="0" b="0"/>
              <wp:wrapSquare wrapText="bothSides" distT="0" distB="0" distL="0" distR="0"/>
              <wp:docPr id="216" name="officeArt object" descr="Image result for földművelésügyi minisztérium logó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8" name="image1.jpg" descr="Image result for földművelésügyi minisztérium logó"/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71550" cy="66675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8F7905" w:rsidRDefault="008F7905" w:rsidP="000279BD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8D" w:rsidRDefault="00AA0A8D" w:rsidP="00864F2D">
      <w:pPr>
        <w:spacing w:after="0" w:line="240" w:lineRule="auto"/>
      </w:pPr>
      <w:r>
        <w:separator/>
      </w:r>
    </w:p>
  </w:footnote>
  <w:footnote w:type="continuationSeparator" w:id="0">
    <w:p w:rsidR="00AA0A8D" w:rsidRDefault="00AA0A8D" w:rsidP="0086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67" w:rsidRDefault="00BC4E67">
    <w:pPr>
      <w:pStyle w:val="lfej"/>
      <w:rPr>
        <w:rFonts w:ascii="Arial" w:hAnsi="Arial"/>
        <w:color w:val="FF0000"/>
        <w:sz w:val="2"/>
        <w:szCs w:val="2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4656" behindDoc="0" locked="0" layoutInCell="1" allowOverlap="1">
          <wp:simplePos x="0" y="0"/>
          <wp:positionH relativeFrom="margin">
            <wp:posOffset>-309245</wp:posOffset>
          </wp:positionH>
          <wp:positionV relativeFrom="page">
            <wp:posOffset>95250</wp:posOffset>
          </wp:positionV>
          <wp:extent cx="1123950" cy="910590"/>
          <wp:effectExtent l="0" t="0" r="0" b="0"/>
          <wp:wrapNone/>
          <wp:docPr id="2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szelektiv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105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C4E67" w:rsidRDefault="00766398">
    <w:pPr>
      <w:pStyle w:val="lfej"/>
      <w:rPr>
        <w:color w:val="FF0000"/>
        <w:u w:color="FF0000"/>
      </w:rPr>
    </w:pPr>
    <w:r>
      <w:rPr>
        <w:b/>
        <w:bCs/>
        <w:noProof/>
        <w:sz w:val="32"/>
        <w:szCs w:val="32"/>
      </w:rPr>
      <w:drawing>
        <wp:anchor distT="152400" distB="152400" distL="152400" distR="152400" simplePos="0" relativeHeight="251652608" behindDoc="0" locked="0" layoutInCell="1" allowOverlap="1">
          <wp:simplePos x="0" y="0"/>
          <wp:positionH relativeFrom="margin">
            <wp:posOffset>4434205</wp:posOffset>
          </wp:positionH>
          <wp:positionV relativeFrom="page">
            <wp:posOffset>295275</wp:posOffset>
          </wp:positionV>
          <wp:extent cx="1643380" cy="542925"/>
          <wp:effectExtent l="0" t="0" r="0" b="9525"/>
          <wp:wrapNone/>
          <wp:docPr id="2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_feheralap_zoldkor.jpg"/>
                  <pic:cNvPicPr>
                    <a:picLocks noChangeAspect="1"/>
                  </pic:cNvPicPr>
                </pic:nvPicPr>
                <pic:blipFill>
                  <a:blip r:embed="rId2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683" cy="543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4E67" w:rsidRDefault="00BC4E67">
    <w:pPr>
      <w:spacing w:after="0"/>
      <w:rPr>
        <w:rFonts w:ascii="Arial" w:eastAsia="Arial" w:hAnsi="Arial" w:cs="Arial"/>
        <w:sz w:val="24"/>
        <w:szCs w:val="24"/>
      </w:rPr>
    </w:pPr>
    <w:r>
      <w:rPr>
        <w:color w:val="FF0000"/>
        <w:u w:color="FF0000"/>
      </w:rPr>
      <w:tab/>
    </w:r>
    <w:r>
      <w:rPr>
        <w:color w:val="FF0000"/>
        <w:u w:color="FF0000"/>
      </w:rPr>
      <w:tab/>
    </w:r>
    <w:r>
      <w:rPr>
        <w:rFonts w:ascii="Arial" w:hAnsi="Arial"/>
        <w:sz w:val="24"/>
        <w:szCs w:val="24"/>
      </w:rPr>
      <w:t xml:space="preserve">Csapat neve: </w:t>
    </w:r>
  </w:p>
  <w:p w:rsidR="00BC4E67" w:rsidRDefault="00BC4E67">
    <w:pPr>
      <w:spacing w:after="0"/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color w:val="FF0000"/>
        <w:u w:color="FF0000"/>
      </w:rPr>
      <w:tab/>
    </w:r>
    <w:r w:rsidR="00766398">
      <w:rPr>
        <w:rFonts w:ascii="Arial" w:hAnsi="Arial"/>
        <w:sz w:val="24"/>
        <w:szCs w:val="24"/>
      </w:rPr>
      <w:t>C</w:t>
    </w:r>
    <w:r>
      <w:rPr>
        <w:rFonts w:ascii="Arial" w:hAnsi="Arial"/>
        <w:sz w:val="24"/>
        <w:szCs w:val="24"/>
      </w:rPr>
      <w:t>sapat</w:t>
    </w:r>
    <w:r w:rsidR="00766398">
      <w:rPr>
        <w:rFonts w:ascii="Arial" w:hAnsi="Arial"/>
        <w:sz w:val="24"/>
        <w:szCs w:val="24"/>
      </w:rPr>
      <w:t>tagok neve:</w:t>
    </w:r>
    <w:r>
      <w:rPr>
        <w:rFonts w:ascii="Arial" w:hAnsi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0A66"/>
    <w:multiLevelType w:val="hybridMultilevel"/>
    <w:tmpl w:val="8E9C6E8C"/>
    <w:numStyleLink w:val="Importlt3stlus"/>
  </w:abstractNum>
  <w:abstractNum w:abstractNumId="1" w15:restartNumberingAfterBreak="0">
    <w:nsid w:val="69AB14A3"/>
    <w:multiLevelType w:val="hybridMultilevel"/>
    <w:tmpl w:val="F0442098"/>
    <w:styleLink w:val="Importlt1stlus"/>
    <w:lvl w:ilvl="0" w:tplc="AD7C206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74D3BE">
      <w:start w:val="1"/>
      <w:numFmt w:val="lowerLetter"/>
      <w:lvlText w:val="%2."/>
      <w:lvlJc w:val="left"/>
      <w:pPr>
        <w:ind w:left="15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8CF618">
      <w:start w:val="1"/>
      <w:numFmt w:val="lowerRoman"/>
      <w:lvlText w:val="%3."/>
      <w:lvlJc w:val="left"/>
      <w:pPr>
        <w:ind w:left="220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90FF80">
      <w:start w:val="1"/>
      <w:numFmt w:val="decimal"/>
      <w:lvlText w:val="%4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A66FA4">
      <w:start w:val="1"/>
      <w:numFmt w:val="lowerLetter"/>
      <w:lvlText w:val="%5."/>
      <w:lvlJc w:val="left"/>
      <w:pPr>
        <w:ind w:left="36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12CE4E">
      <w:start w:val="1"/>
      <w:numFmt w:val="lowerRoman"/>
      <w:lvlText w:val="%6."/>
      <w:lvlJc w:val="left"/>
      <w:pPr>
        <w:ind w:left="436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FA169A">
      <w:start w:val="1"/>
      <w:numFmt w:val="decimal"/>
      <w:lvlText w:val="%7."/>
      <w:lvlJc w:val="left"/>
      <w:pPr>
        <w:ind w:left="5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E9EF4DC">
      <w:start w:val="1"/>
      <w:numFmt w:val="lowerLetter"/>
      <w:lvlText w:val="%8."/>
      <w:lvlJc w:val="left"/>
      <w:pPr>
        <w:ind w:left="58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6EEFD2">
      <w:start w:val="1"/>
      <w:numFmt w:val="lowerRoman"/>
      <w:lvlText w:val="%9."/>
      <w:lvlJc w:val="left"/>
      <w:pPr>
        <w:ind w:left="6528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9F80BB8"/>
    <w:multiLevelType w:val="hybridMultilevel"/>
    <w:tmpl w:val="F0442098"/>
    <w:numStyleLink w:val="Importlt1stlus"/>
  </w:abstractNum>
  <w:abstractNum w:abstractNumId="3" w15:restartNumberingAfterBreak="0">
    <w:nsid w:val="6C291EEB"/>
    <w:multiLevelType w:val="hybridMultilevel"/>
    <w:tmpl w:val="8E9C6E8C"/>
    <w:styleLink w:val="Importlt3stlus"/>
    <w:lvl w:ilvl="0" w:tplc="8DD6C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4655B6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BC3D58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50C37A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7A63BA2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2ED812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0672C2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DBADD2E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BE01EE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32E4B6E6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4EB89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801D26">
        <w:start w:val="1"/>
        <w:numFmt w:val="lowerRoman"/>
        <w:lvlText w:val="%3."/>
        <w:lvlJc w:val="left"/>
        <w:pPr>
          <w:ind w:left="213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DC1C4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1049F0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0257F4">
        <w:start w:val="1"/>
        <w:numFmt w:val="lowerRoman"/>
        <w:lvlText w:val="%6."/>
        <w:lvlJc w:val="left"/>
        <w:pPr>
          <w:ind w:left="429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D6F684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547128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92E9EA">
        <w:start w:val="1"/>
        <w:numFmt w:val="lowerRoman"/>
        <w:lvlText w:val="%9."/>
        <w:lvlJc w:val="left"/>
        <w:pPr>
          <w:ind w:left="6457" w:hanging="25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2D"/>
    <w:rsid w:val="000279BD"/>
    <w:rsid w:val="000502C8"/>
    <w:rsid w:val="000C255F"/>
    <w:rsid w:val="001324D9"/>
    <w:rsid w:val="001433B0"/>
    <w:rsid w:val="0019600B"/>
    <w:rsid w:val="001E403D"/>
    <w:rsid w:val="00225E1F"/>
    <w:rsid w:val="0027054B"/>
    <w:rsid w:val="0028185B"/>
    <w:rsid w:val="002B13BC"/>
    <w:rsid w:val="002C78C0"/>
    <w:rsid w:val="0032098F"/>
    <w:rsid w:val="00321A68"/>
    <w:rsid w:val="00321E65"/>
    <w:rsid w:val="00322865"/>
    <w:rsid w:val="00334FA2"/>
    <w:rsid w:val="00340FBD"/>
    <w:rsid w:val="00347446"/>
    <w:rsid w:val="004425B0"/>
    <w:rsid w:val="004756B5"/>
    <w:rsid w:val="00486009"/>
    <w:rsid w:val="005E3878"/>
    <w:rsid w:val="00607C0D"/>
    <w:rsid w:val="00766398"/>
    <w:rsid w:val="00816672"/>
    <w:rsid w:val="00864F2D"/>
    <w:rsid w:val="00893ECD"/>
    <w:rsid w:val="008D1475"/>
    <w:rsid w:val="008E3193"/>
    <w:rsid w:val="008F7905"/>
    <w:rsid w:val="009225E1"/>
    <w:rsid w:val="00A132F3"/>
    <w:rsid w:val="00A30699"/>
    <w:rsid w:val="00A657AF"/>
    <w:rsid w:val="00A8371F"/>
    <w:rsid w:val="00AA0A8D"/>
    <w:rsid w:val="00AA4B25"/>
    <w:rsid w:val="00AB56F3"/>
    <w:rsid w:val="00B721C5"/>
    <w:rsid w:val="00BC0A7F"/>
    <w:rsid w:val="00BC4E67"/>
    <w:rsid w:val="00BE216C"/>
    <w:rsid w:val="00C6762F"/>
    <w:rsid w:val="00C745A1"/>
    <w:rsid w:val="00C94D92"/>
    <w:rsid w:val="00CC2523"/>
    <w:rsid w:val="00CD28DF"/>
    <w:rsid w:val="00D84404"/>
    <w:rsid w:val="00D925A8"/>
    <w:rsid w:val="00DB4CB4"/>
    <w:rsid w:val="00E01E97"/>
    <w:rsid w:val="00E31E33"/>
    <w:rsid w:val="00E51933"/>
    <w:rsid w:val="00E703CE"/>
    <w:rsid w:val="00E80524"/>
    <w:rsid w:val="00EA4F32"/>
    <w:rsid w:val="00EA76BF"/>
    <w:rsid w:val="00EE77E1"/>
    <w:rsid w:val="00F00219"/>
    <w:rsid w:val="00F1358E"/>
    <w:rsid w:val="00FD2A78"/>
    <w:rsid w:val="00FF7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5A657"/>
  <w15:docId w15:val="{BD2E95FB-4A03-4762-ACAA-5863D5E5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64F2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64F2D"/>
    <w:rPr>
      <w:u w:val="single"/>
    </w:rPr>
  </w:style>
  <w:style w:type="table" w:customStyle="1" w:styleId="TableNormal">
    <w:name w:val="Table Normal"/>
    <w:rsid w:val="00864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864F2D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Fejlcslblc">
    <w:name w:val="Fejléc és lábléc"/>
    <w:rsid w:val="00864F2D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Link">
    <w:name w:val="Link"/>
    <w:rsid w:val="00864F2D"/>
    <w:rPr>
      <w:color w:val="0000FF"/>
      <w:u w:val="single" w:color="0000FF"/>
    </w:rPr>
  </w:style>
  <w:style w:type="character" w:customStyle="1" w:styleId="Hyperlink0">
    <w:name w:val="Hyperlink.0"/>
    <w:basedOn w:val="Link"/>
    <w:rsid w:val="00864F2D"/>
    <w:rPr>
      <w:rFonts w:ascii="Arial" w:eastAsia="Arial" w:hAnsi="Arial" w:cs="Arial"/>
      <w:b/>
      <w:bCs/>
      <w:color w:val="0000FF"/>
      <w:u w:val="single" w:color="0000FF"/>
    </w:rPr>
  </w:style>
  <w:style w:type="paragraph" w:styleId="Listaszerbekezds">
    <w:name w:val="List Paragraph"/>
    <w:rsid w:val="00864F2D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lt1stlus">
    <w:name w:val="Importált 1 stílus"/>
    <w:rsid w:val="00864F2D"/>
    <w:pPr>
      <w:numPr>
        <w:numId w:val="1"/>
      </w:numPr>
    </w:pPr>
  </w:style>
  <w:style w:type="character" w:customStyle="1" w:styleId="Hyperlink1">
    <w:name w:val="Hyperlink.1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Link"/>
    <w:rsid w:val="00864F2D"/>
    <w:rPr>
      <w:rFonts w:ascii="Arial" w:eastAsia="Arial" w:hAnsi="Arial" w:cs="Arial"/>
      <w:color w:val="0000FF"/>
      <w:sz w:val="24"/>
      <w:szCs w:val="24"/>
      <w:u w:val="single" w:color="0000FF"/>
    </w:rPr>
  </w:style>
  <w:style w:type="paragraph" w:customStyle="1" w:styleId="Kpalrs1">
    <w:name w:val="Képaláírás1"/>
    <w:rsid w:val="00864F2D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  <w:style w:type="character" w:customStyle="1" w:styleId="Hyperlink3">
    <w:name w:val="Hyperlink.3"/>
    <w:basedOn w:val="Link"/>
    <w:rsid w:val="00864F2D"/>
    <w:rPr>
      <w:rFonts w:ascii="Arial" w:eastAsia="Arial" w:hAnsi="Arial" w:cs="Arial"/>
      <w:color w:val="0000FF"/>
      <w:u w:val="single" w:color="0000FF"/>
    </w:rPr>
  </w:style>
  <w:style w:type="paragraph" w:customStyle="1" w:styleId="tszoveg">
    <w:name w:val="tszoveg"/>
    <w:rsid w:val="00864F2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rsid w:val="00864F2D"/>
    <w:pPr>
      <w:numPr>
        <w:numId w:val="4"/>
      </w:numPr>
    </w:pPr>
  </w:style>
  <w:style w:type="character" w:customStyle="1" w:styleId="Hyperlink4">
    <w:name w:val="Hyperlink.4"/>
    <w:basedOn w:val="Hiperhivatkozs"/>
    <w:rsid w:val="00864F2D"/>
    <w:rPr>
      <w:u w:val="single"/>
    </w:rPr>
  </w:style>
  <w:style w:type="paragraph" w:styleId="NormlWeb">
    <w:name w:val="Normal (Web)"/>
    <w:rsid w:val="00864F2D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5">
    <w:name w:val="Hyperlink.5"/>
    <w:basedOn w:val="Hiperhivatkozs"/>
    <w:rsid w:val="00864F2D"/>
    <w:rPr>
      <w:u w:val="single"/>
    </w:rPr>
  </w:style>
  <w:style w:type="character" w:customStyle="1" w:styleId="Hyperlink6">
    <w:name w:val="Hyperlink.6"/>
    <w:basedOn w:val="Hiperhivatkozs"/>
    <w:rsid w:val="00864F2D"/>
    <w:rPr>
      <w:u w:val="single"/>
    </w:rPr>
  </w:style>
  <w:style w:type="character" w:customStyle="1" w:styleId="Hyperlink7">
    <w:name w:val="Hyperlink.7"/>
    <w:basedOn w:val="Hiperhivatkozs"/>
    <w:rsid w:val="00864F2D"/>
    <w:rPr>
      <w:u w:val="single"/>
    </w:rPr>
  </w:style>
  <w:style w:type="character" w:customStyle="1" w:styleId="Hyperlink8">
    <w:name w:val="Hyperlink.8"/>
    <w:basedOn w:val="Hiperhivatkozs"/>
    <w:rsid w:val="00864F2D"/>
    <w:rPr>
      <w:u w:val="single"/>
    </w:rPr>
  </w:style>
  <w:style w:type="character" w:customStyle="1" w:styleId="Hyperlink9">
    <w:name w:val="Hyperlink.9"/>
    <w:basedOn w:val="Hiperhivatkozs"/>
    <w:rsid w:val="00864F2D"/>
    <w:rPr>
      <w:u w:val="single"/>
    </w:rPr>
  </w:style>
  <w:style w:type="character" w:customStyle="1" w:styleId="Hyperlink10">
    <w:name w:val="Hyperlink.10"/>
    <w:basedOn w:val="Hiperhivatkozs"/>
    <w:rsid w:val="00864F2D"/>
    <w:rPr>
      <w:u w:val="single"/>
    </w:rPr>
  </w:style>
  <w:style w:type="character" w:customStyle="1" w:styleId="Hyperlink11">
    <w:name w:val="Hyperlink.11"/>
    <w:basedOn w:val="Hiperhivatkozs"/>
    <w:rsid w:val="00864F2D"/>
    <w:rPr>
      <w:u w:val="single"/>
    </w:rPr>
  </w:style>
  <w:style w:type="character" w:customStyle="1" w:styleId="Hyperlink12">
    <w:name w:val="Hyperlink.12"/>
    <w:basedOn w:val="Hiperhivatkozs"/>
    <w:rsid w:val="00864F2D"/>
    <w:rPr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2F3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llb">
    <w:name w:val="footer"/>
    <w:basedOn w:val="Norml"/>
    <w:link w:val="llbChar"/>
    <w:unhideWhenUsed/>
    <w:rsid w:val="00320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098F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321E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1E6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21E65"/>
    <w:rPr>
      <w:rFonts w:ascii="Calibri" w:eastAsia="Calibri" w:hAnsi="Calibri" w:cs="Calibri"/>
      <w:color w:val="000000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1E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1E65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fo.hu/hirek/2018/01/04/mar-a-csapbol-is-mikromuanyag-folyi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tvsz.hu/hulladekcik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-LzIekJ3z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dekesvilag.hu/mennyi-ido-alatt-bomlanak-le-az-altalunk-hasznalt-anyagok-a-kornyezetbe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szelektalok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A0F8-3055-442E-8A83-147CB63D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Kis Klára</cp:lastModifiedBy>
  <cp:revision>8</cp:revision>
  <cp:lastPrinted>2018-01-15T15:31:00Z</cp:lastPrinted>
  <dcterms:created xsi:type="dcterms:W3CDTF">2018-03-25T10:38:00Z</dcterms:created>
  <dcterms:modified xsi:type="dcterms:W3CDTF">2018-03-25T11:28:00Z</dcterms:modified>
</cp:coreProperties>
</file>